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6"/>
        <w:gridCol w:w="2695"/>
        <w:gridCol w:w="585"/>
        <w:gridCol w:w="2109"/>
        <w:gridCol w:w="2677"/>
        <w:gridCol w:w="18"/>
      </w:tblGrid>
      <w:tr w14:paraId="739C1A55" w14:textId="77777777">
        <w:tc>
          <w:tcPr>
            <w:tcW w:w="14390" w:type="dxa"/>
            <w:gridSpan w:val="6"/>
          </w:tcPr>
          <w:p w14:paraId="1738A845" w14:textId="32E34C6C">
            <w:pPr>
              <w:pStyle w:val="ChecklistBasis"/>
            </w:pPr>
            <w:r>
              <w:t xml:space="preserve">The purpose of this worksheet is to provide support for IRB staff who prepare review materials for convened IRB meetings or prepare materials for </w:t>
            </w:r>
            <w:r>
              <w:rPr>
                <w:u w:val="double"/>
              </w:rPr>
              <w:t>Non-Committee Review</w:t>
            </w:r>
            <w:r>
              <w:t>. This worksheet lists the information that each IRB member/</w:t>
            </w:r>
            <w:r>
              <w:rPr>
                <w:u w:val="double"/>
              </w:rPr>
              <w:t>Designated Reviewer</w:t>
            </w:r>
            <w:r>
              <w:t xml:space="preserve">, scientific/scholarly reviewer, or consultant needs to review and the worksheets or checklist to be used. For individuals who have electronic (computer) access to or provided all information, this document describes the subset of materials the IRB member is expected to access and review. For individuals who are provided a subset of the information, this document describes the subset of materials the IRB staff are to provide to </w:t>
            </w:r>
            <w:proofErr w:type="gramStart"/>
            <w:r>
              <w:t>each individual</w:t>
            </w:r>
            <w:proofErr w:type="gramEnd"/>
            <w:r>
              <w:t>.</w:t>
            </w:r>
            <w:r>
              <w:rPr>
                <w:rStyle w:val="FootnoteReference"/>
              </w:rPr>
              <w:footnoteReference w:id="2"/>
            </w:r>
          </w:p>
        </w:tc>
      </w:tr>
      <w:tr w14:paraId="2E5FBFCA" w14:textId="77777777">
        <w:tc>
          <w:tcPr>
            <w:tcW w:w="14390" w:type="dxa"/>
            <w:gridSpan w:val="6"/>
          </w:tcPr>
          <w:p w14:paraId="46AB22B8" w14:textId="77777777">
            <w:pPr>
              <w:pStyle w:val="ChecklistLevel1"/>
              <w:numPr>
                <w:ilvl w:val="0"/>
                <w:numId w:val="37"/>
              </w:numPr>
            </w:pPr>
            <w:r>
              <w:t xml:space="preserve"> GENERAL INFORMATION FOR ALL IRB MEMBERS FOR CONVENED MEETINGS</w:t>
            </w:r>
          </w:p>
        </w:tc>
      </w:tr>
      <w:tr w14:paraId="7611911F" w14:textId="77777777">
        <w:tc>
          <w:tcPr>
            <w:tcW w:w="14390" w:type="dxa"/>
            <w:gridSpan w:val="6"/>
          </w:tcPr>
          <w:p w14:paraId="2A4D8525" w14:textId="7CC41505">
            <w:pPr>
              <w:pStyle w:val="ChecklistSimple"/>
              <w:numPr>
                <w:ilvl w:val="0"/>
                <w:numId w:val="0"/>
              </w:numPr>
              <w:spacing w:line="240" w:lineRule="auto"/>
              <w:ind w:left="360" w:hanging="360"/>
            </w:pPr>
            <w:sdt>
              <w:sdtPr>
                <w:id w:val="12104592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List of protocols approved using the expedited procedure. </w:t>
            </w:r>
          </w:p>
          <w:p w14:paraId="3908869F" w14:textId="45EB4FA9">
            <w:pPr>
              <w:pStyle w:val="ChecklistSimple"/>
              <w:numPr>
                <w:ilvl w:val="0"/>
                <w:numId w:val="0"/>
              </w:numPr>
              <w:spacing w:line="240" w:lineRule="auto"/>
              <w:ind w:left="360" w:hanging="360"/>
            </w:pPr>
            <w:sdt>
              <w:sdtPr>
                <w:id w:val="16377567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Information for Other Business items</w:t>
            </w:r>
          </w:p>
          <w:p w14:paraId="17215DA0" w14:textId="625C83D0">
            <w:pPr>
              <w:pStyle w:val="ChecklistSimple"/>
              <w:numPr>
                <w:ilvl w:val="0"/>
                <w:numId w:val="0"/>
              </w:numPr>
              <w:spacing w:line="240" w:lineRule="auto"/>
              <w:ind w:left="360" w:hanging="360"/>
            </w:pPr>
            <w:sdt>
              <w:sdtPr>
                <w:id w:val="-5584716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Educational Materials</w:t>
            </w:r>
          </w:p>
        </w:tc>
      </w:tr>
      <w:tr w14:paraId="6A5ECB15" w14:textId="77777777">
        <w:tc>
          <w:tcPr>
            <w:tcW w:w="14390" w:type="dxa"/>
            <w:gridSpan w:val="6"/>
          </w:tcPr>
          <w:p w14:paraId="1AF955D7" w14:textId="77777777">
            <w:pPr>
              <w:pStyle w:val="ChecklistLevel1"/>
              <w:pageBreakBefore/>
            </w:pPr>
            <w:r>
              <w:lastRenderedPageBreak/>
              <w:t>FOR EACH PROTOCOL UNDERGOING INITIAL REVIEW</w:t>
            </w:r>
          </w:p>
        </w:tc>
      </w:tr>
      <w:tr w14:paraId="6C9873F6" w14:textId="77777777">
        <w:trPr>
          <w:gridAfter w:val="1"/>
          <w:wAfter w:w="18" w:type="dxa"/>
        </w:trPr>
        <w:tc>
          <w:tcPr>
            <w:tcW w:w="6306" w:type="dxa"/>
            <w:vAlign w:val="center"/>
          </w:tcPr>
          <w:p w14:paraId="51A1C463" w14:textId="77777777">
            <w:pPr>
              <w:pStyle w:val="ChecklistTableHeader"/>
            </w:pPr>
            <w:r>
              <w:t>Documents for All IRB Members and Alternate IRB Members</w:t>
            </w:r>
          </w:p>
        </w:tc>
        <w:tc>
          <w:tcPr>
            <w:tcW w:w="2695" w:type="dxa"/>
            <w:vAlign w:val="center"/>
          </w:tcPr>
          <w:p w14:paraId="45F7E90C" w14:textId="77777777">
            <w:pPr>
              <w:pStyle w:val="ChecklistTableHeader"/>
            </w:pPr>
            <w:r>
              <w:t>Additional Items for the Scientific/Scholarly Reviewer</w:t>
            </w:r>
          </w:p>
        </w:tc>
        <w:tc>
          <w:tcPr>
            <w:tcW w:w="5371" w:type="dxa"/>
            <w:gridSpan w:val="3"/>
            <w:vAlign w:val="center"/>
          </w:tcPr>
          <w:p w14:paraId="52B45E74" w14:textId="77777777">
            <w:pPr>
              <w:pStyle w:val="ChecklistTableHeader"/>
            </w:pPr>
            <w:r>
              <w:t>Items for Consultants</w:t>
            </w:r>
          </w:p>
        </w:tc>
      </w:tr>
      <w:tr w14:paraId="50F0655F" w14:textId="77777777">
        <w:trPr>
          <w:gridAfter w:val="1"/>
          <w:wAfter w:w="18" w:type="dxa"/>
        </w:trPr>
        <w:tc>
          <w:tcPr>
            <w:tcW w:w="6306" w:type="dxa"/>
          </w:tcPr>
          <w:p w14:paraId="2FA58CD2" w14:textId="77777777">
            <w:pPr>
              <w:pStyle w:val="ChecklistBasis"/>
            </w:pPr>
            <w:r>
              <w:t>Include when the protocol involves these items:</w:t>
            </w:r>
          </w:p>
          <w:p w14:paraId="7D180FDB" w14:textId="0C1F8488">
            <w:pPr>
              <w:pStyle w:val="ChecklistSimple"/>
              <w:numPr>
                <w:ilvl w:val="0"/>
                <w:numId w:val="0"/>
              </w:numPr>
              <w:spacing w:line="240" w:lineRule="auto"/>
              <w:ind w:left="360" w:hanging="360"/>
            </w:pPr>
            <w:sdt>
              <w:sdtPr>
                <w:id w:val="6115532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HRP-317 - WORKSHEET - Short Form of Consent Documentation</w:t>
            </w:r>
          </w:p>
          <w:p w14:paraId="1F252DE9" w14:textId="53AE829B">
            <w:pPr>
              <w:pStyle w:val="ChecklistSimple"/>
              <w:numPr>
                <w:ilvl w:val="0"/>
                <w:numId w:val="0"/>
              </w:numPr>
              <w:spacing w:line="240" w:lineRule="auto"/>
              <w:ind w:left="360" w:hanging="360"/>
            </w:pPr>
            <w:sdt>
              <w:sdtPr>
                <w:id w:val="-1765109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HRP-318 - WORKSHEET - Additional Federal Agency Criteria</w:t>
            </w:r>
          </w:p>
          <w:p w14:paraId="705F061A" w14:textId="556F32FC">
            <w:pPr>
              <w:pStyle w:val="ChecklistSimple"/>
              <w:numPr>
                <w:ilvl w:val="0"/>
                <w:numId w:val="0"/>
              </w:numPr>
              <w:spacing w:line="240" w:lineRule="auto"/>
              <w:ind w:left="360" w:hanging="360"/>
            </w:pPr>
            <w:sdt>
              <w:sdtPr>
                <w:id w:val="-20781910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HRP-410 - CHECKLIST - Waiver or Alteration of Consent Process</w:t>
            </w:r>
          </w:p>
          <w:p w14:paraId="087A1812" w14:textId="6884D17D">
            <w:pPr>
              <w:pStyle w:val="ChecklistSimple"/>
              <w:numPr>
                <w:ilvl w:val="0"/>
                <w:numId w:val="0"/>
              </w:numPr>
              <w:spacing w:line="240" w:lineRule="auto"/>
              <w:ind w:left="360" w:hanging="360"/>
            </w:pPr>
            <w:sdt>
              <w:sdtPr>
                <w:id w:val="13765818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HRP-411 - CHECKLIST - Waiver of Written Documentation of Consent</w:t>
            </w:r>
          </w:p>
          <w:p w14:paraId="4EFA317F" w14:textId="6DADC9C3">
            <w:pPr>
              <w:pStyle w:val="ChecklistSimple"/>
              <w:numPr>
                <w:ilvl w:val="0"/>
                <w:numId w:val="0"/>
              </w:numPr>
              <w:spacing w:line="240" w:lineRule="auto"/>
              <w:ind w:left="360" w:hanging="360"/>
            </w:pPr>
            <w:sdt>
              <w:sdtPr>
                <w:id w:val="15991448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HRP-412 - CHECKLIST - Pregnant Women</w:t>
            </w:r>
          </w:p>
          <w:p w14:paraId="6F49AF7F" w14:textId="532A9D30">
            <w:pPr>
              <w:pStyle w:val="ChecklistSimple"/>
              <w:numPr>
                <w:ilvl w:val="0"/>
                <w:numId w:val="0"/>
              </w:numPr>
              <w:spacing w:line="240" w:lineRule="auto"/>
              <w:ind w:left="360" w:hanging="360"/>
            </w:pPr>
            <w:sdt>
              <w:sdtPr>
                <w:id w:val="13992455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HRP-413 - CHECKLIST - Non-Viable Neonates</w:t>
            </w:r>
          </w:p>
          <w:p w14:paraId="78DE9D95" w14:textId="4C73ECEC">
            <w:pPr>
              <w:pStyle w:val="ChecklistSimple"/>
              <w:numPr>
                <w:ilvl w:val="0"/>
                <w:numId w:val="0"/>
              </w:numPr>
              <w:spacing w:line="240" w:lineRule="auto"/>
              <w:ind w:left="360" w:hanging="360"/>
            </w:pPr>
            <w:sdt>
              <w:sdtPr>
                <w:id w:val="6635914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HRP-414 - CHECKLIST - Neonates of Uncertain Viability</w:t>
            </w:r>
          </w:p>
          <w:p w14:paraId="0F50667A" w14:textId="6CA3F6A2">
            <w:pPr>
              <w:pStyle w:val="ChecklistSimple"/>
              <w:numPr>
                <w:ilvl w:val="0"/>
                <w:numId w:val="0"/>
              </w:numPr>
              <w:spacing w:line="240" w:lineRule="auto"/>
              <w:ind w:left="360" w:hanging="360"/>
            </w:pPr>
            <w:sdt>
              <w:sdtPr>
                <w:id w:val="15761698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HRP-415 - CHECKLIST - Prisoners</w:t>
            </w:r>
          </w:p>
          <w:p w14:paraId="1A7807DA" w14:textId="52A967B9">
            <w:pPr>
              <w:pStyle w:val="ChecklistSimple"/>
              <w:numPr>
                <w:ilvl w:val="0"/>
                <w:numId w:val="0"/>
              </w:numPr>
              <w:spacing w:line="240" w:lineRule="auto"/>
              <w:ind w:left="360" w:hanging="360"/>
            </w:pPr>
            <w:sdt>
              <w:sdtPr>
                <w:id w:val="-14826212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HRP-416 - CHECKLIST - Children</w:t>
            </w:r>
          </w:p>
          <w:p w14:paraId="09D1EC26" w14:textId="62670ABF">
            <w:pPr>
              <w:pStyle w:val="ChecklistSimple"/>
              <w:numPr>
                <w:ilvl w:val="0"/>
                <w:numId w:val="0"/>
              </w:numPr>
              <w:spacing w:line="240" w:lineRule="auto"/>
              <w:ind w:left="360" w:hanging="360"/>
            </w:pPr>
            <w:sdt>
              <w:sdtPr>
                <w:id w:val="6877200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HRP-417 - CHECKLIST - Cognitively Impaired Adults</w:t>
            </w:r>
          </w:p>
          <w:p w14:paraId="555D18E3" w14:textId="08996A18">
            <w:pPr>
              <w:pStyle w:val="ChecklistSimple"/>
              <w:numPr>
                <w:ilvl w:val="0"/>
                <w:numId w:val="0"/>
              </w:numPr>
              <w:spacing w:line="240" w:lineRule="auto"/>
              <w:ind w:left="360" w:hanging="360"/>
            </w:pPr>
            <w:sdt>
              <w:sdtPr>
                <w:id w:val="-16173537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HRP-418 - CHECKLIST - Non-Significant Risk Device</w:t>
            </w:r>
          </w:p>
          <w:bookmarkStart w:id="0" w:name="_Hlk523470324"/>
          <w:p w14:paraId="6F90A74F" w14:textId="49872E5B">
            <w:pPr>
              <w:pStyle w:val="ChecklistSimple"/>
              <w:numPr>
                <w:ilvl w:val="0"/>
                <w:numId w:val="0"/>
              </w:numPr>
              <w:spacing w:line="240" w:lineRule="auto"/>
              <w:ind w:left="360" w:hanging="360"/>
            </w:pPr>
            <w:sdt>
              <w:sdtPr>
                <w:id w:val="-16784906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HRP-419 - CHECKLIST - Waiver of Consent Process for Emergency Research</w:t>
            </w:r>
            <w:bookmarkEnd w:id="0"/>
          </w:p>
        </w:tc>
        <w:tc>
          <w:tcPr>
            <w:tcW w:w="2695" w:type="dxa"/>
          </w:tcPr>
          <w:p w14:paraId="1B6F82A7" w14:textId="77777777">
            <w:pPr>
              <w:pStyle w:val="ChecklistBasis"/>
              <w:spacing w:before="60"/>
            </w:pPr>
            <w:r>
              <w:t>Include:</w:t>
            </w:r>
          </w:p>
          <w:p w14:paraId="1FF40B60" w14:textId="6CDC641A">
            <w:pPr>
              <w:pStyle w:val="ChecklistSimple"/>
              <w:numPr>
                <w:ilvl w:val="0"/>
                <w:numId w:val="0"/>
              </w:numPr>
              <w:spacing w:line="240" w:lineRule="auto"/>
              <w:ind w:left="360" w:hanging="360"/>
            </w:pPr>
            <w:sdt>
              <w:sdtPr>
                <w:id w:val="-7329301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HRP-320 - WORKSHEET - Scientific or Scholarly Review</w:t>
            </w:r>
          </w:p>
          <w:p w14:paraId="70651905" w14:textId="77777777">
            <w:pPr>
              <w:pStyle w:val="ChecklistBasis"/>
              <w:spacing w:before="60"/>
            </w:pPr>
            <w:r>
              <w:t>Include when they exist:</w:t>
            </w:r>
          </w:p>
          <w:p w14:paraId="717DC907" w14:textId="7E67AF74">
            <w:pPr>
              <w:pStyle w:val="ChecklistSimple"/>
              <w:numPr>
                <w:ilvl w:val="0"/>
                <w:numId w:val="0"/>
              </w:numPr>
              <w:spacing w:line="240" w:lineRule="auto"/>
              <w:ind w:left="360" w:hanging="360"/>
            </w:pPr>
            <w:sdt>
              <w:sdtPr>
                <w:id w:val="777213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Scientific evaluation</w:t>
            </w:r>
          </w:p>
        </w:tc>
        <w:tc>
          <w:tcPr>
            <w:tcW w:w="5371" w:type="dxa"/>
            <w:gridSpan w:val="3"/>
          </w:tcPr>
          <w:p w14:paraId="01960742" w14:textId="77777777">
            <w:pPr>
              <w:pStyle w:val="ChecklistBasis"/>
              <w:spacing w:before="60"/>
            </w:pPr>
            <w:r>
              <w:t>Include:</w:t>
            </w:r>
          </w:p>
          <w:p w14:paraId="73A1303C" w14:textId="06CAF615">
            <w:pPr>
              <w:pStyle w:val="ChecklistSimple"/>
              <w:numPr>
                <w:ilvl w:val="0"/>
                <w:numId w:val="0"/>
              </w:numPr>
              <w:spacing w:line="240" w:lineRule="auto"/>
              <w:ind w:left="360" w:hanging="360"/>
            </w:pPr>
            <w:sdt>
              <w:sdtPr>
                <w:id w:val="-7127272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Cover letter to consultants</w:t>
            </w:r>
          </w:p>
          <w:p w14:paraId="09C47605" w14:textId="77777777">
            <w:pPr>
              <w:pStyle w:val="ChecklistBasis"/>
              <w:spacing w:before="60"/>
            </w:pPr>
            <w:r>
              <w:t>Include as appropriate materials provided to any other reviewer.</w:t>
            </w:r>
          </w:p>
        </w:tc>
      </w:tr>
      <w:tr w14:paraId="5E349A75" w14:textId="77777777">
        <w:tc>
          <w:tcPr>
            <w:tcW w:w="14390" w:type="dxa"/>
            <w:gridSpan w:val="6"/>
          </w:tcPr>
          <w:p w14:paraId="316DD943" w14:textId="77777777">
            <w:pPr>
              <w:pStyle w:val="ChecklistLevel1"/>
              <w:pageBreakBefore/>
            </w:pPr>
            <w:r>
              <w:lastRenderedPageBreak/>
              <w:t>FOR EACH PROTOCOL UNDERGOING CONTINUING REVIEW</w:t>
            </w:r>
          </w:p>
        </w:tc>
      </w:tr>
      <w:tr w14:paraId="5E92565D" w14:textId="77777777">
        <w:trPr>
          <w:gridAfter w:val="1"/>
          <w:wAfter w:w="18" w:type="dxa"/>
        </w:trPr>
        <w:tc>
          <w:tcPr>
            <w:tcW w:w="6306" w:type="dxa"/>
            <w:vAlign w:val="center"/>
          </w:tcPr>
          <w:p w14:paraId="23166069" w14:textId="77777777">
            <w:pPr>
              <w:pStyle w:val="ChecklistTableHeader"/>
            </w:pPr>
            <w:r>
              <w:t>Documents for All IRB Members and Alternate IRB Members</w:t>
            </w:r>
          </w:p>
        </w:tc>
        <w:tc>
          <w:tcPr>
            <w:tcW w:w="8066" w:type="dxa"/>
            <w:gridSpan w:val="4"/>
            <w:vAlign w:val="center"/>
          </w:tcPr>
          <w:p w14:paraId="2C7D50D2" w14:textId="77777777">
            <w:pPr>
              <w:pStyle w:val="ChecklistTableHeader"/>
            </w:pPr>
            <w:r>
              <w:t>Documents for Consultants</w:t>
            </w:r>
          </w:p>
        </w:tc>
      </w:tr>
      <w:tr w14:paraId="069A7EDF" w14:textId="77777777">
        <w:trPr>
          <w:gridAfter w:val="1"/>
          <w:wAfter w:w="18" w:type="dxa"/>
        </w:trPr>
        <w:tc>
          <w:tcPr>
            <w:tcW w:w="6306" w:type="dxa"/>
          </w:tcPr>
          <w:p w14:paraId="2F0811F7" w14:textId="77777777">
            <w:pPr>
              <w:pStyle w:val="ChecklistBasis"/>
            </w:pPr>
            <w:r>
              <w:t>Include when the protocol involves these items:</w:t>
            </w:r>
          </w:p>
          <w:p w14:paraId="63A604F3" w14:textId="3114C841">
            <w:pPr>
              <w:pStyle w:val="ChecklistSimple"/>
              <w:numPr>
                <w:ilvl w:val="0"/>
                <w:numId w:val="0"/>
              </w:numPr>
              <w:spacing w:line="240" w:lineRule="auto"/>
              <w:ind w:left="360" w:hanging="360"/>
            </w:pPr>
            <w:sdt>
              <w:sdtPr>
                <w:id w:val="-9544070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HRP-317 - WORKSHEET - Short Form of Consent Documentation</w:t>
            </w:r>
          </w:p>
          <w:p w14:paraId="7318BE68" w14:textId="707C84BE">
            <w:pPr>
              <w:pStyle w:val="ChecklistSimple"/>
              <w:numPr>
                <w:ilvl w:val="0"/>
                <w:numId w:val="0"/>
              </w:numPr>
              <w:spacing w:line="240" w:lineRule="auto"/>
              <w:ind w:left="360" w:hanging="360"/>
            </w:pPr>
            <w:sdt>
              <w:sdtPr>
                <w:id w:val="5168922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HRP-318 - WORKSHEET - Additional Federal Agency Criteria</w:t>
            </w:r>
          </w:p>
          <w:p w14:paraId="174D9DB6" w14:textId="599D010C">
            <w:pPr>
              <w:pStyle w:val="ChecklistSimple"/>
              <w:numPr>
                <w:ilvl w:val="0"/>
                <w:numId w:val="0"/>
              </w:numPr>
              <w:spacing w:line="240" w:lineRule="auto"/>
              <w:ind w:left="360" w:hanging="360"/>
            </w:pPr>
            <w:sdt>
              <w:sdtPr>
                <w:id w:val="16768383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HRP-410 - CHECKLIST - Waiver or Alteration of Consent Process</w:t>
            </w:r>
          </w:p>
          <w:p w14:paraId="17A80166" w14:textId="490EAC46">
            <w:pPr>
              <w:pStyle w:val="ChecklistSimple"/>
              <w:numPr>
                <w:ilvl w:val="0"/>
                <w:numId w:val="0"/>
              </w:numPr>
              <w:spacing w:line="240" w:lineRule="auto"/>
              <w:ind w:left="360" w:hanging="360"/>
            </w:pPr>
            <w:sdt>
              <w:sdtPr>
                <w:id w:val="19831226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HRP-411 - CHECKLIST - Waiver of Written Documentation of Consent</w:t>
            </w:r>
          </w:p>
          <w:p w14:paraId="234A54F6" w14:textId="39D3425C">
            <w:pPr>
              <w:pStyle w:val="ChecklistSimple"/>
              <w:numPr>
                <w:ilvl w:val="0"/>
                <w:numId w:val="0"/>
              </w:numPr>
              <w:spacing w:line="240" w:lineRule="auto"/>
              <w:ind w:left="360" w:hanging="360"/>
            </w:pPr>
            <w:sdt>
              <w:sdtPr>
                <w:id w:val="-11492785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HRP-412 - CHECKLIST - Pregnant Women</w:t>
            </w:r>
          </w:p>
          <w:p w14:paraId="75AA2FF7" w14:textId="6AEC183C">
            <w:pPr>
              <w:pStyle w:val="ChecklistSimple"/>
              <w:numPr>
                <w:ilvl w:val="0"/>
                <w:numId w:val="0"/>
              </w:numPr>
              <w:spacing w:line="240" w:lineRule="auto"/>
              <w:ind w:left="360" w:hanging="360"/>
            </w:pPr>
            <w:sdt>
              <w:sdtPr>
                <w:id w:val="-4113175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HRP-413 - CHECKLIST - Non-Viable Neonates</w:t>
            </w:r>
          </w:p>
          <w:p w14:paraId="1CFF0554" w14:textId="7F715643">
            <w:pPr>
              <w:pStyle w:val="ChecklistSimple"/>
              <w:numPr>
                <w:ilvl w:val="0"/>
                <w:numId w:val="0"/>
              </w:numPr>
              <w:spacing w:line="240" w:lineRule="auto"/>
              <w:ind w:left="360" w:hanging="360"/>
            </w:pPr>
            <w:sdt>
              <w:sdtPr>
                <w:id w:val="-491544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HRP-414 - CHECKLIST - Neonates of Uncertain Viability</w:t>
            </w:r>
          </w:p>
          <w:p w14:paraId="7E7C1EE2" w14:textId="4C0DEB93">
            <w:pPr>
              <w:pStyle w:val="ChecklistSimple"/>
              <w:numPr>
                <w:ilvl w:val="0"/>
                <w:numId w:val="0"/>
              </w:numPr>
              <w:spacing w:line="240" w:lineRule="auto"/>
              <w:ind w:left="360" w:hanging="360"/>
            </w:pPr>
            <w:sdt>
              <w:sdtPr>
                <w:id w:val="6398513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HRP-415 - CHECKLIST - Prisoners</w:t>
            </w:r>
          </w:p>
          <w:p w14:paraId="7AB9CD38" w14:textId="66F3F04A">
            <w:pPr>
              <w:pStyle w:val="ChecklistSimple"/>
              <w:numPr>
                <w:ilvl w:val="0"/>
                <w:numId w:val="0"/>
              </w:numPr>
              <w:spacing w:line="240" w:lineRule="auto"/>
              <w:ind w:left="360" w:hanging="360"/>
            </w:pPr>
            <w:sdt>
              <w:sdtPr>
                <w:id w:val="-18687423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HRP-416 - CHECKLIST - Children</w:t>
            </w:r>
          </w:p>
          <w:p w14:paraId="4502C6C5" w14:textId="6D1DBC20">
            <w:pPr>
              <w:pStyle w:val="ChecklistSimple"/>
              <w:numPr>
                <w:ilvl w:val="0"/>
                <w:numId w:val="0"/>
              </w:numPr>
              <w:spacing w:line="240" w:lineRule="auto"/>
              <w:ind w:left="360" w:hanging="360"/>
            </w:pPr>
            <w:sdt>
              <w:sdtPr>
                <w:id w:val="-12346947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HRP-417 - CHECKLIST - Cognitively Impaired Adults</w:t>
            </w:r>
          </w:p>
          <w:p w14:paraId="16903CED" w14:textId="44123D27">
            <w:pPr>
              <w:pStyle w:val="ChecklistSimple"/>
              <w:numPr>
                <w:ilvl w:val="0"/>
                <w:numId w:val="0"/>
              </w:numPr>
              <w:spacing w:line="240" w:lineRule="auto"/>
              <w:ind w:left="360" w:hanging="360"/>
            </w:pPr>
            <w:sdt>
              <w:sdtPr>
                <w:id w:val="12752914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HRP-418 - CHECKLIST - Non-Significant Risk Device</w:t>
            </w:r>
          </w:p>
          <w:p w14:paraId="367DFCE8" w14:textId="1B83A4FD">
            <w:pPr>
              <w:pStyle w:val="ChecklistSimple"/>
              <w:numPr>
                <w:ilvl w:val="0"/>
                <w:numId w:val="0"/>
              </w:numPr>
              <w:spacing w:line="240" w:lineRule="auto"/>
              <w:ind w:left="360" w:hanging="360"/>
            </w:pPr>
            <w:sdt>
              <w:sdtPr>
                <w:id w:val="16903362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HRP-419 - CHECKLIST - Waiver of Consent Process for Emergency Research</w:t>
            </w:r>
          </w:p>
        </w:tc>
        <w:tc>
          <w:tcPr>
            <w:tcW w:w="8066" w:type="dxa"/>
            <w:gridSpan w:val="4"/>
          </w:tcPr>
          <w:p w14:paraId="1A5C1B96" w14:textId="77777777">
            <w:pPr>
              <w:pStyle w:val="ChecklistBasis"/>
            </w:pPr>
            <w:r>
              <w:t>Include:</w:t>
            </w:r>
          </w:p>
          <w:p w14:paraId="5A9B1205" w14:textId="6AE80EDA">
            <w:pPr>
              <w:pStyle w:val="ChecklistSimple"/>
              <w:numPr>
                <w:ilvl w:val="0"/>
                <w:numId w:val="0"/>
              </w:numPr>
              <w:spacing w:line="240" w:lineRule="auto"/>
              <w:ind w:left="360" w:hanging="360"/>
            </w:pPr>
            <w:sdt>
              <w:sdtPr>
                <w:id w:val="17216319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Cover letter to consultants</w:t>
            </w:r>
          </w:p>
          <w:p w14:paraId="0A0F436E" w14:textId="77777777">
            <w:pPr>
              <w:pStyle w:val="ChecklistBasis"/>
              <w:spacing w:before="60"/>
            </w:pPr>
            <w:r>
              <w:t>Include as appropriate materials provided to any other reviewer.</w:t>
            </w:r>
          </w:p>
        </w:tc>
      </w:tr>
      <w:tr w14:paraId="163103DB" w14:textId="77777777">
        <w:tc>
          <w:tcPr>
            <w:tcW w:w="14390" w:type="dxa"/>
            <w:gridSpan w:val="6"/>
          </w:tcPr>
          <w:p w14:paraId="7001F56B" w14:textId="77777777">
            <w:pPr>
              <w:pStyle w:val="ChecklistLevel1"/>
              <w:pageBreakBefore/>
            </w:pPr>
            <w:r>
              <w:lastRenderedPageBreak/>
              <w:t>FOR EACH PROTOCOL UNDERGOING REVIEW OF MODIFICATIONS</w:t>
            </w:r>
          </w:p>
        </w:tc>
      </w:tr>
      <w:tr w14:paraId="7B775F23" w14:textId="77777777">
        <w:tc>
          <w:tcPr>
            <w:tcW w:w="6306" w:type="dxa"/>
            <w:vAlign w:val="center"/>
          </w:tcPr>
          <w:p w14:paraId="716DB74E" w14:textId="77777777">
            <w:pPr>
              <w:pStyle w:val="ChecklistTableHeader"/>
            </w:pPr>
            <w:r>
              <w:t>Documents for All IRB Members and Alternate IRB Members</w:t>
            </w:r>
          </w:p>
        </w:tc>
        <w:tc>
          <w:tcPr>
            <w:tcW w:w="2695" w:type="dxa"/>
            <w:vAlign w:val="center"/>
          </w:tcPr>
          <w:p w14:paraId="191E27DF" w14:textId="77777777">
            <w:pPr>
              <w:pStyle w:val="ChecklistTableHeader"/>
            </w:pPr>
            <w:r>
              <w:t>Additional Items for the Primary Reviewer and Prisoner Representative</w:t>
            </w:r>
          </w:p>
        </w:tc>
        <w:tc>
          <w:tcPr>
            <w:tcW w:w="2694" w:type="dxa"/>
            <w:gridSpan w:val="2"/>
            <w:vAlign w:val="center"/>
          </w:tcPr>
          <w:p w14:paraId="34EC454B" w14:textId="77777777">
            <w:pPr>
              <w:pStyle w:val="ChecklistTableHeader"/>
            </w:pPr>
            <w:r>
              <w:t>Additional Documents for the Scientific/Scholarly Reviewer</w:t>
            </w:r>
          </w:p>
        </w:tc>
        <w:tc>
          <w:tcPr>
            <w:tcW w:w="2695" w:type="dxa"/>
            <w:gridSpan w:val="2"/>
            <w:vAlign w:val="center"/>
          </w:tcPr>
          <w:p w14:paraId="672B1952" w14:textId="77777777">
            <w:pPr>
              <w:pStyle w:val="ChecklistTableHeader"/>
            </w:pPr>
            <w:r>
              <w:t>Documents for Consultants</w:t>
            </w:r>
          </w:p>
        </w:tc>
      </w:tr>
      <w:tr w14:paraId="2D4AC803" w14:textId="77777777">
        <w:tc>
          <w:tcPr>
            <w:tcW w:w="6306" w:type="dxa"/>
          </w:tcPr>
          <w:p w14:paraId="2D89C7B0" w14:textId="77777777">
            <w:pPr>
              <w:pStyle w:val="ChecklistBasis"/>
            </w:pPr>
            <w:r>
              <w:t>Include:</w:t>
            </w:r>
          </w:p>
          <w:p w14:paraId="19BE7C16" w14:textId="6B878BC8">
            <w:pPr>
              <w:pStyle w:val="ChecklistSimple"/>
              <w:numPr>
                <w:ilvl w:val="0"/>
                <w:numId w:val="0"/>
              </w:numPr>
              <w:spacing w:line="240" w:lineRule="auto"/>
              <w:ind w:left="360" w:hanging="360"/>
            </w:pPr>
            <w:sdt>
              <w:sdtPr>
                <w:id w:val="14408765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HRP-314 - WORKSHEET - Criteria for Approval</w:t>
            </w:r>
          </w:p>
          <w:p w14:paraId="3BAB26F8" w14:textId="77777777">
            <w:pPr>
              <w:pStyle w:val="ChecklistBasis"/>
              <w:spacing w:before="60"/>
            </w:pPr>
            <w:r>
              <w:t>Add when modification involves these items:</w:t>
            </w:r>
          </w:p>
          <w:p w14:paraId="0336324C" w14:textId="77777777">
            <w:pPr>
              <w:pStyle w:val="ChecklistSimple"/>
              <w:numPr>
                <w:ilvl w:val="0"/>
                <w:numId w:val="0"/>
              </w:numPr>
              <w:spacing w:line="240" w:lineRule="auto"/>
              <w:ind w:left="360" w:hanging="360"/>
            </w:pPr>
            <w:sdt>
              <w:sdtPr>
                <w:id w:val="8216158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HRP-317 - WORKSHEET - Short Form of Consent Documentation</w:t>
            </w:r>
          </w:p>
          <w:p w14:paraId="7411F3F7" w14:textId="63A846BD">
            <w:pPr>
              <w:pStyle w:val="ChecklistSimple"/>
              <w:numPr>
                <w:ilvl w:val="0"/>
                <w:numId w:val="0"/>
              </w:numPr>
              <w:spacing w:line="240" w:lineRule="auto"/>
              <w:ind w:left="360" w:hanging="360"/>
            </w:pPr>
            <w:sdt>
              <w:sdtPr>
                <w:id w:val="2657318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HRP-318 - WORKSHEET - Additional Federal Agency Criteria</w:t>
            </w:r>
          </w:p>
          <w:p w14:paraId="6FC92F5B" w14:textId="486A12D4">
            <w:pPr>
              <w:pStyle w:val="ChecklistSimple"/>
              <w:numPr>
                <w:ilvl w:val="0"/>
                <w:numId w:val="0"/>
              </w:numPr>
              <w:spacing w:line="240" w:lineRule="auto"/>
              <w:ind w:left="360" w:hanging="360"/>
            </w:pPr>
            <w:sdt>
              <w:sdtPr>
                <w:id w:val="6381576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HRP-410 - CHECKLIST - Waiver or Alteration of Consent Process</w:t>
            </w:r>
          </w:p>
          <w:p w14:paraId="142AB42A" w14:textId="28FA5DC4">
            <w:pPr>
              <w:pStyle w:val="ChecklistSimple"/>
              <w:numPr>
                <w:ilvl w:val="0"/>
                <w:numId w:val="0"/>
              </w:numPr>
              <w:spacing w:line="240" w:lineRule="auto"/>
              <w:ind w:left="360" w:hanging="360"/>
            </w:pPr>
            <w:sdt>
              <w:sdtPr>
                <w:id w:val="-14096863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HRP-411 - CHECKLIST - Waiver of Written Documentation of Consent</w:t>
            </w:r>
          </w:p>
          <w:p w14:paraId="454E7DB5" w14:textId="7DE9A724">
            <w:pPr>
              <w:pStyle w:val="ChecklistSimple"/>
              <w:numPr>
                <w:ilvl w:val="0"/>
                <w:numId w:val="0"/>
              </w:numPr>
              <w:spacing w:line="240" w:lineRule="auto"/>
              <w:ind w:left="360" w:hanging="360"/>
            </w:pPr>
            <w:sdt>
              <w:sdtPr>
                <w:id w:val="18851445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HRP-412 - CHECKLIST - Pregnant Women</w:t>
            </w:r>
          </w:p>
          <w:p w14:paraId="6F396969" w14:textId="4826B36D">
            <w:pPr>
              <w:pStyle w:val="ChecklistSimple"/>
              <w:numPr>
                <w:ilvl w:val="0"/>
                <w:numId w:val="0"/>
              </w:numPr>
              <w:spacing w:line="240" w:lineRule="auto"/>
              <w:ind w:left="360" w:hanging="360"/>
            </w:pPr>
            <w:sdt>
              <w:sdtPr>
                <w:id w:val="18364159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HRP-413 - CHECKLIST - Non-Viable Neonates</w:t>
            </w:r>
          </w:p>
          <w:p w14:paraId="088DC720" w14:textId="09875C90">
            <w:pPr>
              <w:pStyle w:val="ChecklistSimple"/>
              <w:numPr>
                <w:ilvl w:val="0"/>
                <w:numId w:val="0"/>
              </w:numPr>
              <w:spacing w:line="240" w:lineRule="auto"/>
              <w:ind w:left="360" w:hanging="360"/>
            </w:pPr>
            <w:sdt>
              <w:sdtPr>
                <w:id w:val="-2229129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HRP-414 - CHECKLIST - Neonates of Uncertain Viability</w:t>
            </w:r>
          </w:p>
          <w:p w14:paraId="421CD258" w14:textId="0A2A6C31">
            <w:pPr>
              <w:pStyle w:val="ChecklistSimple"/>
              <w:numPr>
                <w:ilvl w:val="0"/>
                <w:numId w:val="0"/>
              </w:numPr>
              <w:spacing w:line="240" w:lineRule="auto"/>
              <w:ind w:left="360" w:hanging="360"/>
            </w:pPr>
            <w:sdt>
              <w:sdtPr>
                <w:id w:val="-21190618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HRP-415 - CHECKLIST - Prisoners</w:t>
            </w:r>
          </w:p>
          <w:p w14:paraId="66BE4AE4" w14:textId="49BB2419">
            <w:pPr>
              <w:pStyle w:val="ChecklistSimple"/>
              <w:numPr>
                <w:ilvl w:val="0"/>
                <w:numId w:val="0"/>
              </w:numPr>
              <w:spacing w:line="240" w:lineRule="auto"/>
              <w:ind w:left="360" w:hanging="360"/>
            </w:pPr>
            <w:sdt>
              <w:sdtPr>
                <w:id w:val="-20370301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HRP-416 - CHECKLIST - Children</w:t>
            </w:r>
          </w:p>
          <w:p w14:paraId="2D4BED43" w14:textId="2CA2EC77">
            <w:pPr>
              <w:pStyle w:val="ChecklistSimple"/>
              <w:numPr>
                <w:ilvl w:val="0"/>
                <w:numId w:val="0"/>
              </w:numPr>
              <w:spacing w:line="240" w:lineRule="auto"/>
              <w:ind w:left="360" w:hanging="360"/>
            </w:pPr>
            <w:sdt>
              <w:sdtPr>
                <w:id w:val="-14638809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HRP-417 - CHECKLIST - Cognitively Impaired Adults</w:t>
            </w:r>
          </w:p>
          <w:p w14:paraId="54D9F469" w14:textId="49706A6E">
            <w:pPr>
              <w:pStyle w:val="ChecklistSimple"/>
              <w:numPr>
                <w:ilvl w:val="0"/>
                <w:numId w:val="0"/>
              </w:numPr>
              <w:spacing w:line="240" w:lineRule="auto"/>
              <w:ind w:left="360" w:hanging="360"/>
            </w:pPr>
            <w:sdt>
              <w:sdtPr>
                <w:id w:val="-14810707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HRP-418 - CHECKLIST - Non-Significant Risk Device</w:t>
            </w:r>
          </w:p>
          <w:p w14:paraId="48824E84" w14:textId="69C4D018">
            <w:pPr>
              <w:pStyle w:val="ChecklistSimple"/>
              <w:numPr>
                <w:ilvl w:val="0"/>
                <w:numId w:val="0"/>
              </w:numPr>
              <w:spacing w:line="240" w:lineRule="auto"/>
              <w:ind w:left="360" w:hanging="360"/>
            </w:pPr>
            <w:sdt>
              <w:sdtPr>
                <w:id w:val="-9755236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HRP-419 - CHECKLIST - Waiver of Consent Process for Emergency Research</w:t>
            </w:r>
          </w:p>
        </w:tc>
        <w:tc>
          <w:tcPr>
            <w:tcW w:w="2695" w:type="dxa"/>
          </w:tcPr>
          <w:p w14:paraId="4A0AE6C8" w14:textId="0C4343DA">
            <w:pPr>
              <w:pStyle w:val="ChecklistSimple"/>
              <w:numPr>
                <w:ilvl w:val="0"/>
                <w:numId w:val="0"/>
              </w:numPr>
              <w:spacing w:line="240" w:lineRule="auto"/>
            </w:pPr>
            <w:sdt>
              <w:sdtPr>
                <w:id w:val="16833194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Documents for Consultants</w:t>
            </w:r>
          </w:p>
        </w:tc>
        <w:tc>
          <w:tcPr>
            <w:tcW w:w="2694" w:type="dxa"/>
            <w:gridSpan w:val="2"/>
          </w:tcPr>
          <w:p w14:paraId="1F4475C7" w14:textId="0D351ECB">
            <w:pPr>
              <w:pStyle w:val="ChecklistBasis"/>
            </w:pPr>
            <w:r>
              <w:t>Include:</w:t>
            </w:r>
          </w:p>
          <w:p w14:paraId="20671515" w14:textId="53F2BE25">
            <w:pPr>
              <w:pStyle w:val="ChecklistSimple"/>
              <w:numPr>
                <w:ilvl w:val="0"/>
                <w:numId w:val="0"/>
              </w:numPr>
              <w:spacing w:line="240" w:lineRule="auto"/>
              <w:ind w:left="360" w:hanging="360"/>
            </w:pPr>
            <w:sdt>
              <w:sdtPr>
                <w:id w:val="3878416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HRP-320 - WORKSHEET - Scientific or Scholarly Review (if the amendments are substantive)</w:t>
            </w:r>
          </w:p>
        </w:tc>
        <w:tc>
          <w:tcPr>
            <w:tcW w:w="2695" w:type="dxa"/>
            <w:gridSpan w:val="2"/>
          </w:tcPr>
          <w:p w14:paraId="2DA08C8A" w14:textId="77777777">
            <w:pPr>
              <w:pStyle w:val="ChecklistBasis"/>
            </w:pPr>
            <w:r>
              <w:t>Include:</w:t>
            </w:r>
          </w:p>
          <w:p w14:paraId="033C4FAC" w14:textId="6B9D83C8">
            <w:pPr>
              <w:pStyle w:val="ChecklistSimple"/>
              <w:numPr>
                <w:ilvl w:val="0"/>
                <w:numId w:val="0"/>
              </w:numPr>
              <w:spacing w:line="240" w:lineRule="auto"/>
              <w:ind w:left="360" w:hanging="360"/>
            </w:pPr>
            <w:sdt>
              <w:sdtPr>
                <w:id w:val="11958885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Cover letter to consultants</w:t>
            </w:r>
          </w:p>
          <w:p w14:paraId="3BC91C2D" w14:textId="77777777">
            <w:pPr>
              <w:pStyle w:val="ChecklistBasis"/>
              <w:spacing w:before="60"/>
            </w:pPr>
            <w:r>
              <w:t>Include as appropriate materials provided to any other reviewer.</w:t>
            </w:r>
          </w:p>
        </w:tc>
      </w:tr>
      <w:tr w14:paraId="63A99748" w14:textId="77777777">
        <w:tc>
          <w:tcPr>
            <w:tcW w:w="14390" w:type="dxa"/>
            <w:gridSpan w:val="6"/>
          </w:tcPr>
          <w:p w14:paraId="28E7E785" w14:textId="77777777">
            <w:pPr>
              <w:pStyle w:val="ChecklistLevel1"/>
              <w:pageBreakBefore/>
            </w:pPr>
            <w:r>
              <w:lastRenderedPageBreak/>
              <w:t>FOR EACH PROBLEM (UNANTICIPATED PROBLEM INVOLVING RISKS TO SUBJECTS OR OTHERS, OR SERIOUS OR CONTINUING NON-COMPLIANCE)</w:t>
            </w:r>
          </w:p>
        </w:tc>
      </w:tr>
      <w:tr w14:paraId="1B887008" w14:textId="77777777">
        <w:tc>
          <w:tcPr>
            <w:tcW w:w="9001" w:type="dxa"/>
            <w:gridSpan w:val="2"/>
            <w:vAlign w:val="center"/>
          </w:tcPr>
          <w:p w14:paraId="7C1D874F" w14:textId="77777777">
            <w:pPr>
              <w:pStyle w:val="ChecklistTableHeader"/>
            </w:pPr>
            <w:r>
              <w:t>Documents for All IRB Members, Alternate IRB Members, Primary Reviewer, Prisoner Representative, and Scientific/Scholarly Reviewer</w:t>
            </w:r>
          </w:p>
        </w:tc>
        <w:tc>
          <w:tcPr>
            <w:tcW w:w="5389" w:type="dxa"/>
            <w:gridSpan w:val="4"/>
            <w:vAlign w:val="center"/>
          </w:tcPr>
          <w:p w14:paraId="13DCDFF5" w14:textId="77777777">
            <w:pPr>
              <w:pStyle w:val="ChecklistTableHeader"/>
            </w:pPr>
            <w:r>
              <w:t>Documents for Consultants</w:t>
            </w:r>
          </w:p>
        </w:tc>
      </w:tr>
      <w:tr w14:paraId="491B0EF9" w14:textId="77777777">
        <w:tc>
          <w:tcPr>
            <w:tcW w:w="9001" w:type="dxa"/>
            <w:gridSpan w:val="2"/>
          </w:tcPr>
          <w:p w14:paraId="5C3E94F5" w14:textId="77777777">
            <w:pPr>
              <w:pStyle w:val="ChecklistBasis"/>
            </w:pPr>
            <w:r>
              <w:t>Include:</w:t>
            </w:r>
          </w:p>
          <w:p w14:paraId="67E561BA" w14:textId="12A46241">
            <w:pPr>
              <w:pStyle w:val="ChecklistSimple"/>
              <w:numPr>
                <w:ilvl w:val="0"/>
                <w:numId w:val="0"/>
              </w:numPr>
              <w:spacing w:line="240" w:lineRule="auto"/>
              <w:ind w:left="360" w:hanging="360"/>
            </w:pPr>
            <w:sdt>
              <w:sdtPr>
                <w:id w:val="6990559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HRP-321 - WORKSHEET - Review of Information Items</w:t>
            </w:r>
          </w:p>
          <w:p w14:paraId="65E31DE5" w14:textId="6F97D936">
            <w:pPr>
              <w:pStyle w:val="ChecklistSimple"/>
              <w:numPr>
                <w:ilvl w:val="0"/>
                <w:numId w:val="0"/>
              </w:numPr>
              <w:spacing w:line="240" w:lineRule="auto"/>
              <w:ind w:left="360" w:hanging="360"/>
            </w:pPr>
            <w:sdt>
              <w:sdtPr>
                <w:id w:val="1090047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HRP-314 - WORKSHEET - Criteria for Approval</w:t>
            </w:r>
          </w:p>
          <w:p w14:paraId="54FEC7A9" w14:textId="77777777">
            <w:pPr>
              <w:pStyle w:val="ChecklistBasis"/>
              <w:spacing w:before="60"/>
            </w:pPr>
            <w:r>
              <w:t xml:space="preserve">Add when the problem involves a </w:t>
            </w:r>
            <w:proofErr w:type="gramStart"/>
            <w:r>
              <w:t>protocol</w:t>
            </w:r>
            <w:proofErr w:type="gramEnd"/>
            <w:r>
              <w:t xml:space="preserve"> and the new information affects these items:</w:t>
            </w:r>
          </w:p>
          <w:p w14:paraId="4045C389" w14:textId="77777777">
            <w:pPr>
              <w:pStyle w:val="ChecklistSimple"/>
              <w:numPr>
                <w:ilvl w:val="0"/>
                <w:numId w:val="0"/>
              </w:numPr>
              <w:spacing w:line="240" w:lineRule="auto"/>
              <w:ind w:left="360" w:hanging="360"/>
            </w:pPr>
            <w:sdt>
              <w:sdtPr>
                <w:id w:val="4862100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HRP-317 - WORKSHEET - Short Form of Consent Documentation</w:t>
            </w:r>
          </w:p>
          <w:p w14:paraId="72C22E82" w14:textId="0703FDE2">
            <w:pPr>
              <w:pStyle w:val="ChecklistSimple"/>
              <w:numPr>
                <w:ilvl w:val="0"/>
                <w:numId w:val="0"/>
              </w:numPr>
              <w:spacing w:line="240" w:lineRule="auto"/>
              <w:ind w:left="360" w:hanging="360"/>
            </w:pPr>
            <w:sdt>
              <w:sdtPr>
                <w:id w:val="-6142110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HRP-318 - WORKSHEET - Additional Federal Agency Criteria</w:t>
            </w:r>
          </w:p>
          <w:p w14:paraId="1E7F14E2" w14:textId="07BDE630">
            <w:pPr>
              <w:pStyle w:val="ChecklistSimple"/>
              <w:numPr>
                <w:ilvl w:val="0"/>
                <w:numId w:val="0"/>
              </w:numPr>
              <w:spacing w:line="240" w:lineRule="auto"/>
              <w:ind w:left="360" w:hanging="360"/>
            </w:pPr>
            <w:sdt>
              <w:sdtPr>
                <w:id w:val="20606632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HRP-410 - CHECKLIST - Waiver or Alteration of Consent Process</w:t>
            </w:r>
          </w:p>
          <w:p w14:paraId="0C50EC0F" w14:textId="3E072FFC">
            <w:pPr>
              <w:pStyle w:val="ChecklistSimple"/>
              <w:numPr>
                <w:ilvl w:val="0"/>
                <w:numId w:val="0"/>
              </w:numPr>
              <w:spacing w:line="240" w:lineRule="auto"/>
              <w:ind w:left="360" w:hanging="360"/>
            </w:pPr>
            <w:sdt>
              <w:sdtPr>
                <w:id w:val="-4068363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HRP-411 - CHECKLIST - Waiver of Written Documentation of Consent</w:t>
            </w:r>
          </w:p>
          <w:p w14:paraId="177CB9A4" w14:textId="3333D37D">
            <w:pPr>
              <w:pStyle w:val="ChecklistSimple"/>
              <w:numPr>
                <w:ilvl w:val="0"/>
                <w:numId w:val="0"/>
              </w:numPr>
              <w:spacing w:line="240" w:lineRule="auto"/>
              <w:ind w:left="360" w:hanging="360"/>
            </w:pPr>
            <w:sdt>
              <w:sdtPr>
                <w:id w:val="5720945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HRP-412 - CHECKLIST - Pregnant Women</w:t>
            </w:r>
          </w:p>
          <w:p w14:paraId="26EA9947" w14:textId="57215312">
            <w:pPr>
              <w:pStyle w:val="ChecklistSimple"/>
              <w:numPr>
                <w:ilvl w:val="0"/>
                <w:numId w:val="0"/>
              </w:numPr>
              <w:spacing w:line="240" w:lineRule="auto"/>
              <w:ind w:left="360" w:hanging="360"/>
            </w:pPr>
            <w:sdt>
              <w:sdtPr>
                <w:id w:val="-11270736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HRP-413 - CHECKLIST - Non-Viable Neonates</w:t>
            </w:r>
          </w:p>
          <w:p w14:paraId="11070453" w14:textId="726F439E">
            <w:pPr>
              <w:pStyle w:val="ChecklistSimple"/>
              <w:numPr>
                <w:ilvl w:val="0"/>
                <w:numId w:val="0"/>
              </w:numPr>
              <w:spacing w:line="240" w:lineRule="auto"/>
              <w:ind w:left="360" w:hanging="360"/>
            </w:pPr>
            <w:sdt>
              <w:sdtPr>
                <w:id w:val="-21199019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HRP-414 - CHECKLIST - Neonates of Uncertain Viability)</w:t>
            </w:r>
          </w:p>
          <w:p w14:paraId="553D9B39" w14:textId="76843988">
            <w:pPr>
              <w:pStyle w:val="ChecklistSimple"/>
              <w:numPr>
                <w:ilvl w:val="0"/>
                <w:numId w:val="0"/>
              </w:numPr>
              <w:spacing w:line="240" w:lineRule="auto"/>
              <w:ind w:left="360" w:hanging="360"/>
            </w:pPr>
            <w:sdt>
              <w:sdtPr>
                <w:id w:val="1780162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HRP-415 - CHECKLIST - Prisoners</w:t>
            </w:r>
          </w:p>
          <w:p w14:paraId="3778C6F4" w14:textId="141E1DCA">
            <w:pPr>
              <w:pStyle w:val="ChecklistSimple"/>
              <w:numPr>
                <w:ilvl w:val="0"/>
                <w:numId w:val="0"/>
              </w:numPr>
              <w:spacing w:line="240" w:lineRule="auto"/>
              <w:ind w:left="360" w:hanging="360"/>
            </w:pPr>
            <w:sdt>
              <w:sdtPr>
                <w:id w:val="10138090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HRP-416 - CHECKLIST - Children</w:t>
            </w:r>
          </w:p>
          <w:p w14:paraId="2F75520A" w14:textId="2CED2FE1">
            <w:pPr>
              <w:pStyle w:val="ChecklistSimple"/>
              <w:numPr>
                <w:ilvl w:val="0"/>
                <w:numId w:val="0"/>
              </w:numPr>
              <w:spacing w:line="240" w:lineRule="auto"/>
              <w:ind w:left="360" w:hanging="360"/>
            </w:pPr>
            <w:sdt>
              <w:sdtPr>
                <w:id w:val="-3653792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HRP-417 - CHECKLIST - Cognitively Impaired Adults</w:t>
            </w:r>
          </w:p>
          <w:p w14:paraId="42D9037A" w14:textId="3F0B9DA2">
            <w:pPr>
              <w:pStyle w:val="ChecklistSimple"/>
              <w:numPr>
                <w:ilvl w:val="0"/>
                <w:numId w:val="0"/>
              </w:numPr>
              <w:spacing w:line="240" w:lineRule="auto"/>
              <w:ind w:left="360" w:hanging="360"/>
            </w:pPr>
            <w:sdt>
              <w:sdtPr>
                <w:id w:val="10915118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HRP-418 - CHECKLIST - Non-Significant Risk Device</w:t>
            </w:r>
          </w:p>
          <w:p w14:paraId="1A6741DB" w14:textId="6434F5A6">
            <w:pPr>
              <w:pStyle w:val="ChecklistSimple"/>
              <w:numPr>
                <w:ilvl w:val="0"/>
                <w:numId w:val="0"/>
              </w:numPr>
              <w:spacing w:line="240" w:lineRule="auto"/>
              <w:ind w:left="360" w:hanging="360"/>
            </w:pPr>
            <w:sdt>
              <w:sdtPr>
                <w:id w:val="-17646748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HRP-419 - CHECKLIST - Waiver of Consent Process for Emergency Research</w:t>
            </w:r>
          </w:p>
        </w:tc>
        <w:tc>
          <w:tcPr>
            <w:tcW w:w="5389" w:type="dxa"/>
            <w:gridSpan w:val="4"/>
          </w:tcPr>
          <w:p w14:paraId="06561C92" w14:textId="77777777">
            <w:pPr>
              <w:pStyle w:val="ChecklistBasis"/>
            </w:pPr>
            <w:r>
              <w:t>Include:</w:t>
            </w:r>
          </w:p>
          <w:p w14:paraId="3092AE62" w14:textId="379F9301">
            <w:pPr>
              <w:pStyle w:val="ChecklistSimple"/>
              <w:numPr>
                <w:ilvl w:val="0"/>
                <w:numId w:val="0"/>
              </w:numPr>
              <w:spacing w:line="240" w:lineRule="auto"/>
              <w:ind w:left="360" w:hanging="360"/>
            </w:pPr>
            <w:sdt>
              <w:sdtPr>
                <w:id w:val="9312401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Cover letter to consultants</w:t>
            </w:r>
          </w:p>
          <w:p w14:paraId="0638B8ED" w14:textId="77777777">
            <w:pPr>
              <w:pStyle w:val="ChecklistBasis"/>
              <w:spacing w:before="60"/>
            </w:pPr>
            <w:r>
              <w:t>Include as appropriate materials provided to any other reviewer.</w:t>
            </w:r>
          </w:p>
        </w:tc>
      </w:tr>
      <w:tr w14:paraId="10913CD9" w14:textId="77777777">
        <w:tc>
          <w:tcPr>
            <w:tcW w:w="9586" w:type="dxa"/>
            <w:gridSpan w:val="3"/>
            <w:vAlign w:val="center"/>
          </w:tcPr>
          <w:p w14:paraId="2E1A4D1C" w14:textId="77777777">
            <w:pPr>
              <w:pStyle w:val="ChecklistTableHeader"/>
              <w:pageBreakBefore/>
            </w:pPr>
            <w:r>
              <w:lastRenderedPageBreak/>
              <w:t>Documents for All IRB Members and Alternate IRB Members</w:t>
            </w:r>
          </w:p>
        </w:tc>
        <w:tc>
          <w:tcPr>
            <w:tcW w:w="4804" w:type="dxa"/>
            <w:gridSpan w:val="3"/>
          </w:tcPr>
          <w:p w14:paraId="01896FC3" w14:textId="1DEBC1CA">
            <w:pPr>
              <w:pStyle w:val="ChecklistTableHeader"/>
            </w:pPr>
            <w:r>
              <w:t>Documents for Consultants</w:t>
            </w:r>
          </w:p>
        </w:tc>
      </w:tr>
      <w:tr w14:paraId="2EF97595" w14:textId="77777777">
        <w:tc>
          <w:tcPr>
            <w:tcW w:w="14390" w:type="dxa"/>
            <w:gridSpan w:val="6"/>
          </w:tcPr>
          <w:p w14:paraId="2ED7FC5E" w14:textId="77777777">
            <w:pPr>
              <w:pStyle w:val="ChecklistLevel1"/>
            </w:pPr>
            <w:r>
              <w:t>FOR USE OF A HUMANITARIAN USE DEVICE (HUD) UNDERGOING INITIAL REVIEW</w:t>
            </w:r>
          </w:p>
        </w:tc>
      </w:tr>
      <w:tr w14:paraId="28F3E0E1" w14:textId="77777777">
        <w:tc>
          <w:tcPr>
            <w:tcW w:w="9586" w:type="dxa"/>
            <w:gridSpan w:val="3"/>
          </w:tcPr>
          <w:p w14:paraId="3320A5A4" w14:textId="77777777">
            <w:pPr>
              <w:pStyle w:val="ChecklistBasis"/>
            </w:pPr>
            <w:r>
              <w:t>Include:</w:t>
            </w:r>
          </w:p>
          <w:p w14:paraId="067F51DF" w14:textId="251ED566">
            <w:pPr>
              <w:pStyle w:val="ChecklistSimple"/>
              <w:numPr>
                <w:ilvl w:val="0"/>
                <w:numId w:val="0"/>
              </w:numPr>
              <w:spacing w:line="240" w:lineRule="auto"/>
              <w:ind w:left="360" w:hanging="360"/>
            </w:pPr>
            <w:sdt>
              <w:sdtPr>
                <w:id w:val="-4813851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HRP-211 - FORM - Basic Study Information</w:t>
            </w:r>
          </w:p>
          <w:p w14:paraId="5D748634" w14:textId="4AC121FA">
            <w:pPr>
              <w:pStyle w:val="ChecklistSimple"/>
              <w:numPr>
                <w:ilvl w:val="0"/>
                <w:numId w:val="0"/>
              </w:numPr>
              <w:spacing w:line="240" w:lineRule="auto"/>
              <w:ind w:left="360" w:hanging="360"/>
            </w:pPr>
            <w:sdt>
              <w:sdtPr>
                <w:id w:val="18093573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HRP-401 - CHECKLIST - Pre-Review</w:t>
            </w:r>
          </w:p>
          <w:p w14:paraId="5A4D6533" w14:textId="6984A298">
            <w:pPr>
              <w:pStyle w:val="ChecklistSimple"/>
              <w:numPr>
                <w:ilvl w:val="0"/>
                <w:numId w:val="0"/>
              </w:numPr>
              <w:spacing w:line="240" w:lineRule="auto"/>
              <w:ind w:left="360" w:hanging="360"/>
            </w:pPr>
            <w:sdt>
              <w:sdtPr>
                <w:id w:val="-19028964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All submitted materials</w:t>
            </w:r>
          </w:p>
          <w:p w14:paraId="663031B0" w14:textId="2FAF1DAA">
            <w:pPr>
              <w:pStyle w:val="ChecklistSimple"/>
              <w:numPr>
                <w:ilvl w:val="0"/>
                <w:numId w:val="0"/>
              </w:numPr>
              <w:tabs>
                <w:tab w:val="left" w:pos="5535"/>
              </w:tabs>
              <w:spacing w:line="240" w:lineRule="auto"/>
              <w:ind w:left="360" w:hanging="360"/>
            </w:pPr>
            <w:sdt>
              <w:sdtPr>
                <w:id w:val="10861154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HRP-323 - WORKSHEET - Criteria for Approval HUD</w:t>
            </w:r>
            <w:r>
              <w:tab/>
            </w:r>
          </w:p>
        </w:tc>
        <w:tc>
          <w:tcPr>
            <w:tcW w:w="4804" w:type="dxa"/>
            <w:gridSpan w:val="3"/>
          </w:tcPr>
          <w:p w14:paraId="61EF16CF" w14:textId="77777777">
            <w:pPr>
              <w:pStyle w:val="ChecklistBasis"/>
            </w:pPr>
            <w:r>
              <w:t>Include:</w:t>
            </w:r>
          </w:p>
          <w:p w14:paraId="2C4AF64A" w14:textId="17AA6A62">
            <w:pPr>
              <w:pStyle w:val="ChecklistSimple"/>
              <w:numPr>
                <w:ilvl w:val="0"/>
                <w:numId w:val="0"/>
              </w:numPr>
              <w:spacing w:line="240" w:lineRule="auto"/>
              <w:ind w:left="360" w:hanging="360"/>
            </w:pPr>
            <w:sdt>
              <w:sdtPr>
                <w:id w:val="1218927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Cover letter to consultants</w:t>
            </w:r>
          </w:p>
          <w:p w14:paraId="52D74EB9" w14:textId="77777777">
            <w:pPr>
              <w:pStyle w:val="ChecklistBasis"/>
              <w:spacing w:before="60"/>
            </w:pPr>
            <w:r>
              <w:t>Include as appropriate materials provided to any other reviewer.</w:t>
            </w:r>
          </w:p>
        </w:tc>
      </w:tr>
      <w:tr w14:paraId="385D4D37" w14:textId="77777777">
        <w:tc>
          <w:tcPr>
            <w:tcW w:w="14390" w:type="dxa"/>
            <w:gridSpan w:val="6"/>
          </w:tcPr>
          <w:p w14:paraId="2F06F121" w14:textId="77777777">
            <w:pPr>
              <w:pStyle w:val="ChecklistLevel1"/>
              <w:rPr>
                <w:b w:val="0"/>
              </w:rPr>
            </w:pPr>
            <w:r>
              <w:rPr>
                <w:b w:val="0"/>
              </w:rPr>
              <w:t>FOR USE OF A HUMANITARIAN USE DEVICE (HUD) UNDERGOING CONTINUING REVIEW</w:t>
            </w:r>
          </w:p>
        </w:tc>
      </w:tr>
      <w:tr w14:paraId="3A266BB0" w14:textId="77777777">
        <w:tc>
          <w:tcPr>
            <w:tcW w:w="9586" w:type="dxa"/>
            <w:gridSpan w:val="3"/>
          </w:tcPr>
          <w:p w14:paraId="6E6802BB" w14:textId="77777777">
            <w:pPr>
              <w:pStyle w:val="ChecklistBasis"/>
            </w:pPr>
            <w:r>
              <w:t>Include:</w:t>
            </w:r>
          </w:p>
          <w:p w14:paraId="273DB247" w14:textId="3B0F6667">
            <w:pPr>
              <w:pStyle w:val="ChecklistSimple"/>
              <w:numPr>
                <w:ilvl w:val="0"/>
                <w:numId w:val="0"/>
              </w:numPr>
              <w:spacing w:line="240" w:lineRule="auto"/>
              <w:ind w:left="360" w:hanging="360"/>
            </w:pPr>
            <w:sdt>
              <w:sdtPr>
                <w:id w:val="-6660907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HRP-211 - FORM - Basic Study Information</w:t>
            </w:r>
          </w:p>
          <w:p w14:paraId="04ED0877" w14:textId="55162C20">
            <w:pPr>
              <w:pStyle w:val="ChecklistSimple"/>
              <w:numPr>
                <w:ilvl w:val="0"/>
                <w:numId w:val="0"/>
              </w:numPr>
              <w:spacing w:line="240" w:lineRule="auto"/>
              <w:ind w:left="360" w:hanging="360"/>
            </w:pPr>
            <w:sdt>
              <w:sdtPr>
                <w:id w:val="-9372068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HRP-212 - FORM - Continuing Review</w:t>
            </w:r>
          </w:p>
          <w:p w14:paraId="146A7953" w14:textId="3A27F525">
            <w:pPr>
              <w:pStyle w:val="ChecklistSimple"/>
              <w:numPr>
                <w:ilvl w:val="0"/>
                <w:numId w:val="0"/>
              </w:numPr>
              <w:spacing w:line="240" w:lineRule="auto"/>
              <w:ind w:left="360" w:hanging="360"/>
            </w:pPr>
            <w:sdt>
              <w:sdtPr>
                <w:id w:val="-16659373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HRP-401 - CHECKLIST - Pre-Review</w:t>
            </w:r>
          </w:p>
          <w:p w14:paraId="53BD328D" w14:textId="688B0A8A">
            <w:pPr>
              <w:pStyle w:val="ChecklistSimple"/>
              <w:numPr>
                <w:ilvl w:val="0"/>
                <w:numId w:val="0"/>
              </w:numPr>
              <w:spacing w:line="240" w:lineRule="auto"/>
              <w:ind w:left="360" w:hanging="360"/>
            </w:pPr>
            <w:sdt>
              <w:sdtPr>
                <w:id w:val="-4803759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All submitted materials</w:t>
            </w:r>
          </w:p>
          <w:p w14:paraId="1C493D6A" w14:textId="67A937C3">
            <w:pPr>
              <w:pStyle w:val="ChecklistSimple"/>
              <w:numPr>
                <w:ilvl w:val="0"/>
                <w:numId w:val="0"/>
              </w:numPr>
              <w:spacing w:line="240" w:lineRule="auto"/>
              <w:ind w:left="360" w:hanging="360"/>
            </w:pPr>
            <w:sdt>
              <w:sdtPr>
                <w:id w:val="-12693159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HRP-323 - WORKSHEET - Criteria for Approval HUD</w:t>
            </w:r>
          </w:p>
        </w:tc>
        <w:tc>
          <w:tcPr>
            <w:tcW w:w="4804" w:type="dxa"/>
            <w:gridSpan w:val="3"/>
          </w:tcPr>
          <w:p w14:paraId="40C5DE74" w14:textId="77777777">
            <w:pPr>
              <w:pStyle w:val="ChecklistBasis"/>
            </w:pPr>
            <w:r>
              <w:t>Include:</w:t>
            </w:r>
          </w:p>
          <w:p w14:paraId="01F3E4E8" w14:textId="392CD73E">
            <w:pPr>
              <w:pStyle w:val="ChecklistSimple"/>
              <w:numPr>
                <w:ilvl w:val="0"/>
                <w:numId w:val="0"/>
              </w:numPr>
              <w:spacing w:line="240" w:lineRule="auto"/>
              <w:ind w:left="360" w:hanging="360"/>
            </w:pPr>
            <w:sdt>
              <w:sdtPr>
                <w:id w:val="-85179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Cover letter to consultants</w:t>
            </w:r>
          </w:p>
          <w:p w14:paraId="04A146D1" w14:textId="77777777">
            <w:pPr>
              <w:pStyle w:val="ChecklistBasis"/>
              <w:spacing w:before="60"/>
            </w:pPr>
            <w:r>
              <w:t>Include as appropriate materials provided to any other reviewer.</w:t>
            </w:r>
          </w:p>
        </w:tc>
      </w:tr>
      <w:tr w14:paraId="232EB54B" w14:textId="77777777">
        <w:tc>
          <w:tcPr>
            <w:tcW w:w="14390" w:type="dxa"/>
            <w:gridSpan w:val="6"/>
          </w:tcPr>
          <w:p w14:paraId="6EFE0C67" w14:textId="77777777">
            <w:pPr>
              <w:pStyle w:val="ChecklistLevel1"/>
              <w:rPr>
                <w:b w:val="0"/>
              </w:rPr>
            </w:pPr>
            <w:r>
              <w:rPr>
                <w:b w:val="0"/>
              </w:rPr>
              <w:t>FOR USE OF A HUMANITARIAN USE DEVICE (HUD) UNDERGOING REVIEW OF MODIFICATIONS</w:t>
            </w:r>
          </w:p>
        </w:tc>
      </w:tr>
      <w:tr w14:paraId="58677282" w14:textId="77777777">
        <w:tc>
          <w:tcPr>
            <w:tcW w:w="9586" w:type="dxa"/>
            <w:gridSpan w:val="3"/>
          </w:tcPr>
          <w:p w14:paraId="51EDCB0C" w14:textId="77777777">
            <w:pPr>
              <w:pStyle w:val="ChecklistBasis"/>
            </w:pPr>
            <w:r>
              <w:t>Include when modified:</w:t>
            </w:r>
          </w:p>
          <w:p w14:paraId="2A936C2B" w14:textId="44A24F91">
            <w:pPr>
              <w:pStyle w:val="ChecklistSimple"/>
              <w:numPr>
                <w:ilvl w:val="0"/>
                <w:numId w:val="0"/>
              </w:numPr>
              <w:spacing w:line="240" w:lineRule="auto"/>
              <w:ind w:left="360" w:hanging="360"/>
            </w:pPr>
            <w:sdt>
              <w:sdtPr>
                <w:id w:val="825736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HRP-211 - FORM - Basic Study Information</w:t>
            </w:r>
          </w:p>
          <w:p w14:paraId="74A97B2B" w14:textId="45E4BCF7">
            <w:pPr>
              <w:pStyle w:val="ChecklistSimple"/>
              <w:numPr>
                <w:ilvl w:val="0"/>
                <w:numId w:val="0"/>
              </w:numPr>
              <w:spacing w:line="240" w:lineRule="auto"/>
              <w:ind w:left="360" w:hanging="360"/>
            </w:pPr>
            <w:sdt>
              <w:sdtPr>
                <w:id w:val="16229612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HRP-213 - FORM - Modification</w:t>
            </w:r>
          </w:p>
          <w:p w14:paraId="24E720C0" w14:textId="5BA60E0F">
            <w:pPr>
              <w:pStyle w:val="ChecklistSimple"/>
              <w:numPr>
                <w:ilvl w:val="0"/>
                <w:numId w:val="0"/>
              </w:numPr>
              <w:spacing w:line="240" w:lineRule="auto"/>
              <w:ind w:left="360" w:hanging="360"/>
            </w:pPr>
            <w:sdt>
              <w:sdtPr>
                <w:id w:val="20981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HRP-401 - CHECKLIST - Pre-Review</w:t>
            </w:r>
          </w:p>
          <w:p w14:paraId="51E0309A" w14:textId="2745025F">
            <w:pPr>
              <w:pStyle w:val="ChecklistSimple"/>
              <w:numPr>
                <w:ilvl w:val="0"/>
                <w:numId w:val="0"/>
              </w:numPr>
              <w:spacing w:line="240" w:lineRule="auto"/>
              <w:ind w:left="360" w:hanging="360"/>
            </w:pPr>
            <w:sdt>
              <w:sdtPr>
                <w:id w:val="5918257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All submitted materials</w:t>
            </w:r>
          </w:p>
          <w:p w14:paraId="20B56F65" w14:textId="0F4355AB">
            <w:pPr>
              <w:pStyle w:val="ChecklistSimple"/>
              <w:numPr>
                <w:ilvl w:val="0"/>
                <w:numId w:val="0"/>
              </w:numPr>
              <w:spacing w:line="240" w:lineRule="auto"/>
              <w:ind w:left="360" w:hanging="360"/>
            </w:pPr>
            <w:sdt>
              <w:sdtPr>
                <w:id w:val="988903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HRP-323 - WORKSHEET - Criteria for Approval HUD</w:t>
            </w:r>
          </w:p>
        </w:tc>
        <w:tc>
          <w:tcPr>
            <w:tcW w:w="4804" w:type="dxa"/>
            <w:gridSpan w:val="3"/>
          </w:tcPr>
          <w:p w14:paraId="6B7F3B4C" w14:textId="77777777">
            <w:pPr>
              <w:pStyle w:val="ChecklistBasis"/>
            </w:pPr>
            <w:r>
              <w:t>Include:</w:t>
            </w:r>
          </w:p>
          <w:p w14:paraId="0B12C900" w14:textId="074138A4">
            <w:pPr>
              <w:pStyle w:val="ChecklistSimple"/>
              <w:numPr>
                <w:ilvl w:val="0"/>
                <w:numId w:val="0"/>
              </w:numPr>
              <w:spacing w:line="240" w:lineRule="auto"/>
              <w:ind w:left="360" w:hanging="360"/>
            </w:pPr>
            <w:sdt>
              <w:sdtPr>
                <w:id w:val="2781508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Cover letter to consultants</w:t>
            </w:r>
          </w:p>
          <w:p w14:paraId="6AB5B82C" w14:textId="77777777">
            <w:pPr>
              <w:pStyle w:val="ChecklistBasis"/>
              <w:spacing w:before="60"/>
            </w:pPr>
            <w:r>
              <w:t>Include as appropriate materials provided to any other reviewer.</w:t>
            </w:r>
          </w:p>
        </w:tc>
      </w:tr>
    </w:tbl>
    <w:p w14:paraId="13A0CF1A" w14:textId="77777777"/>
    <w:sectPr>
      <w:headerReference w:type="default" r:id="rId11"/>
      <w:footerReference w:type="default" r:id="rId12"/>
      <w:pgSz w:w="15840" w:h="12240" w:orient="landscape"/>
      <w:pgMar w:top="720" w:right="720" w:bottom="720" w:left="720" w:header="720" w:footer="3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2B11D" w14:textId="77777777">
      <w:r>
        <w:separator/>
      </w:r>
    </w:p>
  </w:endnote>
  <w:endnote w:type="continuationSeparator" w:id="0">
    <w:p w14:paraId="51D38A7C" w14:textId="77777777">
      <w:r>
        <w:continuationSeparator/>
      </w:r>
    </w:p>
  </w:endnote>
  <w:endnote w:type="continuationNotice" w:id="1">
    <w:p w14:paraId="01A5201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0E57" w14:textId="3BF1D343">
    <w:pPr>
      <w:pStyle w:val="SOPFooter"/>
      <w:tabs>
        <w:tab w:val="right" w:pos="14400"/>
      </w:tabs>
      <w:jc w:val="left"/>
    </w:pP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85EF0" w14:textId="77777777">
      <w:r>
        <w:separator/>
      </w:r>
    </w:p>
  </w:footnote>
  <w:footnote w:type="continuationSeparator" w:id="0">
    <w:p w14:paraId="4F62ACDF" w14:textId="77777777">
      <w:r>
        <w:continuationSeparator/>
      </w:r>
    </w:p>
  </w:footnote>
  <w:footnote w:type="continuationNotice" w:id="1">
    <w:p w14:paraId="5C60A7A8" w14:textId="77777777">
      <w:pPr>
        <w:spacing w:after="0" w:line="240" w:lineRule="auto"/>
      </w:pPr>
    </w:p>
  </w:footnote>
  <w:footnote w:id="2">
    <w:p w14:paraId="54F79E67" w14:textId="451B6AED">
      <w:pPr>
        <w:pStyle w:val="FootnoteText"/>
      </w:pPr>
      <w:r>
        <w:rPr>
          <w:rStyle w:val="FootnoteReference"/>
        </w:rPr>
        <w:footnoteRef/>
      </w:r>
      <w:r>
        <w:t xml:space="preserve"> This document satisfies AAHRPP elements I.1.F, I.5.D, I-9, II.1.B, II.2.D, II.2.G, II.2.E-II.</w:t>
      </w:r>
      <w:proofErr w:type="gramStart"/>
      <w:r>
        <w:t>2.E.</w:t>
      </w:r>
      <w:proofErr w:type="gramEnd"/>
      <w:r>
        <w:t>2, II.2.F-II.2.F.3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30"/>
      <w:gridCol w:w="4140"/>
      <w:gridCol w:w="4780"/>
      <w:gridCol w:w="3059"/>
    </w:tblGrid>
    <w:tr w14:paraId="2FABB0A2" w14:textId="77777777">
      <w:trPr>
        <w:cantSplit/>
        <w:trHeight w:val="260"/>
      </w:trPr>
      <w:tc>
        <w:tcPr>
          <w:tcW w:w="2430" w:type="dxa"/>
          <w:vMerge w:val="restart"/>
          <w:tcBorders>
            <w:top w:val="nil"/>
            <w:left w:val="nil"/>
            <w:bottom w:val="nil"/>
            <w:right w:val="single" w:sz="4" w:space="0" w:color="auto"/>
          </w:tcBorders>
          <w:vAlign w:val="center"/>
          <w:hideMark/>
        </w:tcPr>
        <w:p w14:paraId="17DA580C" w14:textId="5C6B1538">
          <w:pPr>
            <w:spacing w:after="0"/>
            <w:rPr>
              <w:rFonts w:ascii="Arial" w:eastAsia="Times New Roman" w:hAnsi="Arial" w:cs="Arial"/>
              <w:sz w:val="24"/>
              <w:szCs w:val="24"/>
            </w:rPr>
          </w:pPr>
          <w:r>
            <w:rPr>
              <w:rFonts w:ascii="Arial" w:eastAsia="Times New Roman" w:hAnsi="Arial" w:cs="Arial"/>
              <w:noProof/>
              <w:sz w:val="24"/>
              <w:szCs w:val="24"/>
            </w:rPr>
            <w:drawing>
              <wp:inline distT="0" distB="0" distL="0" distR="0" wp14:anchorId="42093275" wp14:editId="59B37B53">
                <wp:extent cx="1347470" cy="7131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713105"/>
                        </a:xfrm>
                        <a:prstGeom prst="rect">
                          <a:avLst/>
                        </a:prstGeom>
                        <a:noFill/>
                      </pic:spPr>
                    </pic:pic>
                  </a:graphicData>
                </a:graphic>
              </wp:inline>
            </w:drawing>
          </w:r>
        </w:p>
      </w:tc>
      <w:tc>
        <w:tcPr>
          <w:tcW w:w="11979" w:type="dxa"/>
          <w:gridSpan w:val="3"/>
          <w:tcBorders>
            <w:top w:val="single" w:sz="4" w:space="0" w:color="auto"/>
            <w:left w:val="single" w:sz="4" w:space="0" w:color="auto"/>
            <w:bottom w:val="single" w:sz="4" w:space="0" w:color="auto"/>
            <w:right w:val="single" w:sz="4" w:space="0" w:color="auto"/>
          </w:tcBorders>
          <w:vAlign w:val="center"/>
          <w:hideMark/>
        </w:tcPr>
        <w:p w14:paraId="2E70925C" w14:textId="3F1BC6EA">
          <w:pPr>
            <w:pStyle w:val="SOPName"/>
            <w:spacing w:before="120" w:after="120"/>
            <w:jc w:val="center"/>
            <w:rPr>
              <w:rFonts w:ascii="Arial" w:hAnsi="Arial" w:cs="Arial"/>
            </w:rPr>
          </w:pPr>
          <w:r>
            <w:rPr>
              <w:rStyle w:val="SOPLeader"/>
              <w:rFonts w:ascii="Arial" w:hAnsi="Arial" w:cs="Arial"/>
            </w:rPr>
            <w:t>WORKSHEET: Review Materials</w:t>
          </w:r>
        </w:p>
      </w:tc>
    </w:tr>
    <w:tr w14:paraId="130F32B2" w14:textId="77777777">
      <w:trPr>
        <w:cantSplit/>
        <w:trHeight w:val="288"/>
      </w:trPr>
      <w:tc>
        <w:tcPr>
          <w:tcW w:w="2430" w:type="dxa"/>
          <w:vMerge/>
          <w:tcBorders>
            <w:top w:val="nil"/>
            <w:left w:val="nil"/>
            <w:bottom w:val="nil"/>
            <w:right w:val="single" w:sz="4" w:space="0" w:color="auto"/>
          </w:tcBorders>
          <w:vAlign w:val="center"/>
          <w:hideMark/>
        </w:tcPr>
        <w:p w14:paraId="68A40F31" w14:textId="77777777">
          <w:pPr>
            <w:spacing w:after="0"/>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8E7AA8E" w14:textId="77777777">
          <w:pPr>
            <w:pStyle w:val="SOPTableHeader"/>
            <w:spacing w:after="0"/>
            <w:rPr>
              <w:rFonts w:ascii="Arial" w:hAnsi="Arial" w:cs="Arial"/>
              <w:sz w:val="18"/>
              <w:szCs w:val="18"/>
            </w:rPr>
          </w:pPr>
          <w:r>
            <w:rPr>
              <w:rFonts w:ascii="Arial" w:hAnsi="Arial" w:cs="Arial"/>
              <w:sz w:val="18"/>
              <w:szCs w:val="18"/>
            </w:rPr>
            <w:t>NUMBER</w:t>
          </w:r>
        </w:p>
      </w:tc>
      <w:tc>
        <w:tcPr>
          <w:tcW w:w="47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A870F08" w14:textId="77777777">
          <w:pPr>
            <w:pStyle w:val="SOPTableHeader"/>
            <w:spacing w:after="0"/>
            <w:rPr>
              <w:rFonts w:ascii="Arial" w:hAnsi="Arial" w:cs="Arial"/>
              <w:sz w:val="18"/>
              <w:szCs w:val="18"/>
            </w:rPr>
          </w:pPr>
          <w:r>
            <w:rPr>
              <w:rFonts w:ascii="Arial" w:hAnsi="Arial" w:cs="Arial"/>
              <w:sz w:val="18"/>
              <w:szCs w:val="18"/>
            </w:rPr>
            <w:t>DATE</w:t>
          </w:r>
        </w:p>
      </w:tc>
      <w:tc>
        <w:tcPr>
          <w:tcW w:w="305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A589313" w14:textId="77777777">
          <w:pPr>
            <w:pStyle w:val="SOPTableHeader"/>
            <w:spacing w:after="0"/>
            <w:rPr>
              <w:rFonts w:ascii="Arial" w:hAnsi="Arial" w:cs="Arial"/>
              <w:sz w:val="18"/>
              <w:szCs w:val="18"/>
            </w:rPr>
          </w:pPr>
          <w:r>
            <w:rPr>
              <w:rFonts w:ascii="Arial" w:hAnsi="Arial" w:cs="Arial"/>
              <w:sz w:val="18"/>
              <w:szCs w:val="18"/>
            </w:rPr>
            <w:t>PAGE</w:t>
          </w:r>
        </w:p>
      </w:tc>
    </w:tr>
    <w:tr w14:paraId="036759C0" w14:textId="77777777">
      <w:trPr>
        <w:cantSplit/>
        <w:trHeight w:val="288"/>
      </w:trPr>
      <w:tc>
        <w:tcPr>
          <w:tcW w:w="2430" w:type="dxa"/>
          <w:vMerge/>
          <w:tcBorders>
            <w:top w:val="nil"/>
            <w:left w:val="nil"/>
            <w:bottom w:val="nil"/>
            <w:right w:val="single" w:sz="4" w:space="0" w:color="auto"/>
          </w:tcBorders>
          <w:vAlign w:val="center"/>
          <w:hideMark/>
        </w:tcPr>
        <w:p w14:paraId="491894A1" w14:textId="77777777">
          <w:pPr>
            <w:spacing w:after="0"/>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F0AC6A5" w14:textId="5C6D15B8">
          <w:pPr>
            <w:pStyle w:val="SOPTableEntry"/>
            <w:spacing w:after="0"/>
            <w:rPr>
              <w:rFonts w:ascii="Arial" w:hAnsi="Arial" w:cs="Arial"/>
              <w:szCs w:val="20"/>
            </w:rPr>
          </w:pPr>
          <w:r>
            <w:rPr>
              <w:rFonts w:ascii="Arial" w:hAnsi="Arial" w:cs="Arial"/>
            </w:rPr>
            <w:t>HRP-301</w:t>
          </w:r>
        </w:p>
      </w:tc>
      <w:tc>
        <w:tcPr>
          <w:tcW w:w="47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B737FD4" w14:textId="53592F67">
          <w:pPr>
            <w:pStyle w:val="SOPTableEntry"/>
            <w:spacing w:after="0"/>
            <w:rPr>
              <w:rFonts w:ascii="Arial" w:hAnsi="Arial" w:cs="Arial"/>
            </w:rPr>
          </w:pPr>
          <w:r>
            <w:rPr>
              <w:rFonts w:ascii="Arial" w:hAnsi="Arial" w:cs="Arial"/>
            </w:rPr>
            <w:t>12/10/2021</w:t>
          </w:r>
        </w:p>
      </w:tc>
      <w:tc>
        <w:tcPr>
          <w:tcW w:w="305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8FBEAB1" w14:textId="77777777">
          <w:pPr>
            <w:pStyle w:val="SOPTableEntry"/>
            <w:spacing w:after="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3E04302E" w14:textId="77777777">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C5249"/>
    <w:multiLevelType w:val="hybridMultilevel"/>
    <w:tmpl w:val="64FEEFFA"/>
    <w:lvl w:ilvl="0" w:tplc="1346BC7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C28124C"/>
    <w:multiLevelType w:val="multilevel"/>
    <w:tmpl w:val="02B8A496"/>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268"/>
        </w:tabs>
        <w:ind w:left="226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D0F427F"/>
    <w:multiLevelType w:val="multilevel"/>
    <w:tmpl w:val="7C983B5A"/>
    <w:lvl w:ilvl="0">
      <w:start w:val="1"/>
      <w:numFmt w:val="decimal"/>
      <w:pStyle w:val="BodyHead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B7F40EA"/>
    <w:multiLevelType w:val="multilevel"/>
    <w:tmpl w:val="2E7A578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9CB41C3"/>
    <w:multiLevelType w:val="multilevel"/>
    <w:tmpl w:val="02B8A496"/>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599800480">
    <w:abstractNumId w:val="20"/>
  </w:num>
  <w:num w:numId="2" w16cid:durableId="679115745">
    <w:abstractNumId w:val="11"/>
  </w:num>
  <w:num w:numId="3" w16cid:durableId="1330937136">
    <w:abstractNumId w:val="21"/>
  </w:num>
  <w:num w:numId="4" w16cid:durableId="1040204956">
    <w:abstractNumId w:val="9"/>
  </w:num>
  <w:num w:numId="5" w16cid:durableId="1172405013">
    <w:abstractNumId w:val="7"/>
  </w:num>
  <w:num w:numId="6" w16cid:durableId="920024042">
    <w:abstractNumId w:val="6"/>
  </w:num>
  <w:num w:numId="7" w16cid:durableId="1354696760">
    <w:abstractNumId w:val="5"/>
  </w:num>
  <w:num w:numId="8" w16cid:durableId="728188791">
    <w:abstractNumId w:val="4"/>
  </w:num>
  <w:num w:numId="9" w16cid:durableId="35012836">
    <w:abstractNumId w:val="8"/>
  </w:num>
  <w:num w:numId="10" w16cid:durableId="299458758">
    <w:abstractNumId w:val="3"/>
  </w:num>
  <w:num w:numId="11" w16cid:durableId="2129077636">
    <w:abstractNumId w:val="2"/>
  </w:num>
  <w:num w:numId="12" w16cid:durableId="1609653966">
    <w:abstractNumId w:val="1"/>
  </w:num>
  <w:num w:numId="13" w16cid:durableId="265384163">
    <w:abstractNumId w:val="0"/>
  </w:num>
  <w:num w:numId="14" w16cid:durableId="544566084">
    <w:abstractNumId w:val="19"/>
  </w:num>
  <w:num w:numId="15" w16cid:durableId="1047921140">
    <w:abstractNumId w:val="22"/>
  </w:num>
  <w:num w:numId="16" w16cid:durableId="1897861329">
    <w:abstractNumId w:val="27"/>
  </w:num>
  <w:num w:numId="17" w16cid:durableId="651643814">
    <w:abstractNumId w:val="14"/>
  </w:num>
  <w:num w:numId="18" w16cid:durableId="1720013922">
    <w:abstractNumId w:val="25"/>
  </w:num>
  <w:num w:numId="19" w16cid:durableId="1405833726">
    <w:abstractNumId w:val="24"/>
  </w:num>
  <w:num w:numId="20" w16cid:durableId="53509310">
    <w:abstractNumId w:val="23"/>
  </w:num>
  <w:num w:numId="21" w16cid:durableId="1397237970">
    <w:abstractNumId w:val="28"/>
  </w:num>
  <w:num w:numId="22" w16cid:durableId="944725584">
    <w:abstractNumId w:val="17"/>
  </w:num>
  <w:num w:numId="23" w16cid:durableId="1164127964">
    <w:abstractNumId w:val="13"/>
  </w:num>
  <w:num w:numId="24" w16cid:durableId="1653874799">
    <w:abstractNumId w:val="31"/>
  </w:num>
  <w:num w:numId="25" w16cid:durableId="409472429">
    <w:abstractNumId w:val="16"/>
  </w:num>
  <w:num w:numId="26" w16cid:durableId="493028279">
    <w:abstractNumId w:val="29"/>
  </w:num>
  <w:num w:numId="27" w16cid:durableId="2777623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80952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50837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2519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19065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97706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2608337">
    <w:abstractNumId w:val="30"/>
  </w:num>
  <w:num w:numId="34" w16cid:durableId="1320578005">
    <w:abstractNumId w:val="26"/>
  </w:num>
  <w:num w:numId="35" w16cid:durableId="492452576">
    <w:abstractNumId w:val="18"/>
  </w:num>
  <w:num w:numId="36" w16cid:durableId="984822872">
    <w:abstractNumId w:val="12"/>
  </w:num>
  <w:num w:numId="37" w16cid:durableId="855269879">
    <w:abstractNumId w:val="19"/>
    <w:lvlOverride w:ilvl="0">
      <w:startOverride w:val="1"/>
    </w:lvlOverride>
  </w:num>
  <w:num w:numId="38" w16cid:durableId="194386100">
    <w:abstractNumId w:val="10"/>
  </w:num>
  <w:num w:numId="39" w16cid:durableId="1103913725">
    <w:abstractNumId w:val="15"/>
  </w:num>
  <w:num w:numId="40" w16cid:durableId="116538989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72971EA-DE6C-48BE-9B41-308C4DA495D3}"/>
    <w:docVar w:name="dgnword-eventsink" w:val="395178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b/>
      <w:bCs/>
      <w:kern w:val="28"/>
      <w:sz w:val="32"/>
      <w:szCs w:val="32"/>
    </w:rPr>
  </w:style>
  <w:style w:type="paragraph" w:customStyle="1" w:styleId="ChecklistBasis">
    <w:name w:val="Checklist Basis"/>
    <w:link w:val="ChecklistBasisChar"/>
    <w:rPr>
      <w:rFonts w:ascii="Arial Narrow" w:hAnsi="Arial Narrow"/>
      <w:szCs w:val="24"/>
    </w:rPr>
  </w:style>
  <w:style w:type="paragraph" w:customStyle="1" w:styleId="ChecklistName">
    <w:name w:val="Checklist Name"/>
    <w:basedOn w:val="ChecklistBasis"/>
    <w:rPr>
      <w:sz w:val="24"/>
    </w:rPr>
  </w:style>
  <w:style w:type="paragraph" w:customStyle="1" w:styleId="ChecklistLevel1">
    <w:name w:val="Checklist Level 1"/>
    <w:basedOn w:val="ChecklistBasis"/>
    <w:pPr>
      <w:numPr>
        <w:numId w:val="14"/>
      </w:numPr>
      <w:tabs>
        <w:tab w:val="clear" w:pos="720"/>
        <w:tab w:val="left" w:pos="360"/>
      </w:tabs>
      <w:ind w:left="360" w:hanging="360"/>
    </w:pPr>
    <w:rPr>
      <w:b/>
    </w:rPr>
  </w:style>
  <w:style w:type="paragraph" w:customStyle="1" w:styleId="ChecklistLevel2">
    <w:name w:val="Checklist Level 2"/>
    <w:basedOn w:val="ChecklistLevel1"/>
    <w:pPr>
      <w:numPr>
        <w:ilvl w:val="1"/>
      </w:numPr>
      <w:tabs>
        <w:tab w:val="clear" w:pos="360"/>
        <w:tab w:val="clear" w:pos="1080"/>
        <w:tab w:val="left" w:pos="720"/>
      </w:tabs>
      <w:ind w:left="720"/>
    </w:pPr>
    <w:rPr>
      <w:b w:val="0"/>
    </w:rPr>
  </w:style>
  <w:style w:type="paragraph" w:customStyle="1" w:styleId="ChecklistLevel3">
    <w:name w:val="Checklist Level 3"/>
    <w:basedOn w:val="ChecklistLevel2"/>
    <w:pPr>
      <w:numPr>
        <w:ilvl w:val="2"/>
      </w:numPr>
      <w:tabs>
        <w:tab w:val="clear" w:pos="720"/>
        <w:tab w:val="clear" w:pos="2268"/>
        <w:tab w:val="left" w:pos="1728"/>
      </w:tabs>
      <w:ind w:left="1728"/>
    </w:pPr>
  </w:style>
  <w:style w:type="paragraph" w:customStyle="1" w:styleId="ChecklistLevel4">
    <w:name w:val="Checklist Level 4"/>
    <w:basedOn w:val="ChecklistLevel3"/>
    <w:pPr>
      <w:numPr>
        <w:ilvl w:val="3"/>
      </w:numPr>
      <w:tabs>
        <w:tab w:val="clear" w:pos="1728"/>
        <w:tab w:val="clear" w:pos="3744"/>
        <w:tab w:val="left" w:pos="3024"/>
      </w:tabs>
      <w:ind w:left="3024"/>
    </w:pPr>
  </w:style>
  <w:style w:type="character" w:customStyle="1" w:styleId="ChecklistLeader">
    <w:name w:val="Checklist Leader"/>
    <w:rPr>
      <w:rFonts w:ascii="Arial Narrow" w:hAnsi="Arial Narrow"/>
      <w:b/>
      <w:sz w:val="24"/>
    </w:rPr>
  </w:style>
  <w:style w:type="paragraph" w:customStyle="1" w:styleId="ChecklistFooter">
    <w:name w:val="Checklist Footer"/>
    <w:basedOn w:val="ChecklistBasis"/>
    <w:pPr>
      <w:jc w:val="center"/>
    </w:pPr>
    <w:rPr>
      <w:sz w:val="18"/>
    </w:rPr>
  </w:style>
  <w:style w:type="paragraph" w:customStyle="1" w:styleId="ExplanationLevel2">
    <w:name w:val="Explanation Level 2"/>
    <w:basedOn w:val="ChecklistLevel2"/>
    <w:next w:val="ChecklistLevel2"/>
    <w:pPr>
      <w:numPr>
        <w:ilvl w:val="0"/>
        <w:numId w:val="0"/>
      </w:numPr>
      <w:ind w:left="720"/>
    </w:pPr>
  </w:style>
  <w:style w:type="paragraph" w:customStyle="1" w:styleId="ExplanationLevel3">
    <w:name w:val="Explanation Level 3"/>
    <w:basedOn w:val="ChecklistLevel3"/>
    <w:next w:val="ChecklistLevel3"/>
    <w:pPr>
      <w:numPr>
        <w:ilvl w:val="0"/>
        <w:numId w:val="0"/>
      </w:numPr>
      <w:tabs>
        <w:tab w:val="clear" w:pos="1728"/>
      </w:tabs>
      <w:ind w:left="1728"/>
    </w:pPr>
  </w:style>
  <w:style w:type="paragraph" w:customStyle="1" w:styleId="ExplanationLevel4">
    <w:name w:val="Explanation Level 4"/>
    <w:basedOn w:val="ChecklistLevel4"/>
    <w:next w:val="ChecklistLevel4"/>
    <w:pPr>
      <w:numPr>
        <w:ilvl w:val="0"/>
        <w:numId w:val="0"/>
      </w:numPr>
      <w:tabs>
        <w:tab w:val="clear" w:pos="3024"/>
      </w:tabs>
      <w:ind w:left="3060"/>
    </w:pPr>
  </w:style>
  <w:style w:type="paragraph" w:customStyle="1" w:styleId="ChecklistTableHeader">
    <w:name w:val="Checklist Table Header"/>
    <w:basedOn w:val="ChecklistBasis"/>
    <w:pPr>
      <w:jc w:val="center"/>
    </w:pPr>
    <w:rPr>
      <w:b/>
    </w:rPr>
  </w:style>
  <w:style w:type="paragraph" w:customStyle="1" w:styleId="CommentLevel2">
    <w:name w:val="Comment Level 2"/>
    <w:basedOn w:val="ExplanationLevel2"/>
    <w:next w:val="ChecklistLevel2"/>
    <w:pPr>
      <w:spacing w:after="1080"/>
    </w:pPr>
  </w:style>
  <w:style w:type="paragraph" w:customStyle="1" w:styleId="CommentLevel3">
    <w:name w:val="Comment Level 3"/>
    <w:basedOn w:val="CommentLevel2"/>
    <w:next w:val="ChecklistLevel3"/>
    <w:pPr>
      <w:ind w:left="1728"/>
    </w:pPr>
  </w:style>
  <w:style w:type="paragraph" w:customStyle="1" w:styleId="CommentLevel4">
    <w:name w:val="Comment Level 4"/>
    <w:basedOn w:val="CommentLevel3"/>
    <w:next w:val="ChecklistLevel4"/>
    <w:pPr>
      <w:ind w:left="3067"/>
    </w:pPr>
  </w:style>
  <w:style w:type="paragraph" w:customStyle="1" w:styleId="ChecklistTableLabel">
    <w:name w:val="Checklist Table Label"/>
    <w:basedOn w:val="ChecklistBasis"/>
    <w:pPr>
      <w:spacing w:before="120" w:after="120"/>
      <w:jc w:val="right"/>
    </w:pPr>
    <w:rPr>
      <w:b/>
    </w:rPr>
  </w:style>
  <w:style w:type="paragraph" w:customStyle="1" w:styleId="ChecklistSimple">
    <w:name w:val="Checklist Simple"/>
    <w:basedOn w:val="ChecklistLevel2"/>
    <w:pPr>
      <w:numPr>
        <w:ilvl w:val="0"/>
        <w:numId w:val="33"/>
      </w:numPr>
      <w:spacing w:line="220" w:lineRule="exact"/>
    </w:pPr>
  </w:style>
  <w:style w:type="paragraph" w:customStyle="1" w:styleId="ChecklistTableEntry">
    <w:name w:val="Checklist Table Entry"/>
    <w:basedOn w:val="ChecklistTableHeader"/>
    <w:rPr>
      <w:rFonts w:cs="Tahoma"/>
      <w:b w:val="0"/>
      <w:sz w:val="18"/>
      <w:szCs w:val="20"/>
    </w:rPr>
  </w:style>
  <w:style w:type="paragraph" w:styleId="EndnoteText">
    <w:name w:val="endnote text"/>
    <w:basedOn w:val="Normal"/>
    <w:semiHidden/>
    <w:pPr>
      <w:ind w:left="216" w:hanging="216"/>
    </w:pPr>
    <w:rPr>
      <w:sz w:val="18"/>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ExplanationLevel1">
    <w:name w:val="Explanation Level 1"/>
    <w:basedOn w:val="ChecklistLevel1"/>
    <w:pPr>
      <w:numPr>
        <w:numId w:val="0"/>
      </w:numPr>
    </w:pPr>
  </w:style>
  <w:style w:type="paragraph" w:customStyle="1" w:styleId="SOPFooter">
    <w:name w:val="SOP Footer"/>
    <w:basedOn w:val="Normal"/>
    <w:pPr>
      <w:jc w:val="center"/>
    </w:pPr>
    <w:rPr>
      <w:rFonts w:cs="Tahoma"/>
      <w:sz w:val="16"/>
    </w:rPr>
  </w:style>
  <w:style w:type="paragraph" w:customStyle="1" w:styleId="StatementLevel1Hanging">
    <w:name w:val="Statement Level 1 Hanging"/>
    <w:basedOn w:val="Normal"/>
    <w:pPr>
      <w:ind w:left="288" w:hanging="288"/>
    </w:pPr>
    <w:rPr>
      <w:rFonts w:ascii="Arial Narrow" w:hAnsi="Arial Narrow"/>
    </w:rPr>
  </w:style>
  <w:style w:type="paragraph" w:customStyle="1" w:styleId="StatementLevel2Hanging">
    <w:name w:val="Statement Level 2 Hanging"/>
    <w:basedOn w:val="Normal"/>
    <w:pPr>
      <w:ind w:left="547" w:hanging="288"/>
    </w:pPr>
    <w:rPr>
      <w:rFonts w:ascii="Arial Narrow" w:hAnsi="Arial Narrow"/>
    </w:rPr>
  </w:style>
  <w:style w:type="character" w:customStyle="1" w:styleId="ChecklistBasisChar">
    <w:name w:val="Checklist Basis Char"/>
    <w:link w:val="ChecklistBasis"/>
    <w:rPr>
      <w:rFonts w:ascii="Arial Narrow" w:hAnsi="Arial Narrow"/>
      <w:szCs w:val="24"/>
      <w:lang w:val="en-US" w:eastAsia="en-US" w:bidi="ar-SA"/>
    </w:rPr>
  </w:style>
  <w:style w:type="character" w:customStyle="1" w:styleId="SOPLeader">
    <w:name w:val="SOP Leader"/>
    <w:rPr>
      <w:rFonts w:ascii="Calibri" w:hAnsi="Calibri"/>
      <w:b/>
      <w:sz w:val="24"/>
    </w:rPr>
  </w:style>
  <w:style w:type="paragraph" w:customStyle="1" w:styleId="SOPName">
    <w:name w:val="SOP Name"/>
    <w:basedOn w:val="Normal"/>
    <w:rPr>
      <w:rFonts w:ascii="Calibri" w:hAnsi="Calibri" w:cs="Tahoma"/>
    </w:rPr>
  </w:style>
  <w:style w:type="paragraph" w:customStyle="1" w:styleId="SOPTableHeader">
    <w:name w:val="SOP Table Header"/>
    <w:basedOn w:val="Normal"/>
    <w:pPr>
      <w:jc w:val="center"/>
    </w:pPr>
    <w:rPr>
      <w:rFonts w:ascii="Calibri" w:hAnsi="Calibri" w:cs="Tahoma"/>
    </w:rPr>
  </w:style>
  <w:style w:type="paragraph" w:customStyle="1" w:styleId="SOPTableEntry">
    <w:name w:val="SOP Table Entry"/>
    <w:basedOn w:val="SOPTableHeader"/>
    <w:rPr>
      <w:sz w:val="18"/>
    </w:rPr>
  </w:style>
  <w:style w:type="paragraph" w:customStyle="1" w:styleId="BodyHeader1">
    <w:name w:val="Body Header 1"/>
    <w:basedOn w:val="Normal"/>
    <w:link w:val="BodyHeader1Char"/>
    <w:autoRedefine/>
    <w:qFormat/>
    <w:pPr>
      <w:framePr w:wrap="around" w:vAnchor="text" w:hAnchor="text" w:y="1"/>
      <w:widowControl w:val="0"/>
      <w:numPr>
        <w:numId w:val="39"/>
      </w:numPr>
      <w:tabs>
        <w:tab w:val="left" w:pos="0"/>
      </w:tabs>
      <w:suppressAutoHyphens/>
      <w:autoSpaceDE w:val="0"/>
      <w:autoSpaceDN w:val="0"/>
      <w:adjustRightInd w:val="0"/>
      <w:spacing w:before="100" w:after="240" w:line="288" w:lineRule="auto"/>
      <w:ind w:hanging="360"/>
      <w:textAlignment w:val="center"/>
      <w:outlineLvl w:val="0"/>
    </w:pPr>
    <w:rPr>
      <w:rFonts w:ascii="Arial" w:hAnsi="Arial" w:cs="Arial"/>
      <w:b/>
      <w:color w:val="1F497D"/>
      <w:position w:val="2"/>
      <w:u w:val="double"/>
      <w:shd w:val="clear" w:color="auto" w:fill="FFFFFF"/>
    </w:rPr>
  </w:style>
  <w:style w:type="character" w:customStyle="1" w:styleId="BodyHeader1Char">
    <w:name w:val="Body Header 1 Char"/>
    <w:basedOn w:val="DefaultParagraphFont"/>
    <w:link w:val="BodyHeader1"/>
    <w:rPr>
      <w:rFonts w:ascii="Arial" w:eastAsiaTheme="minorHAnsi" w:hAnsi="Arial" w:cs="Arial"/>
      <w:b/>
      <w:color w:val="1F497D"/>
      <w:position w:val="2"/>
      <w:sz w:val="22"/>
      <w:szCs w:val="22"/>
      <w:u w:val="double"/>
    </w:rPr>
  </w:style>
  <w:style w:type="character" w:styleId="PlaceholderText">
    <w:name w:val="Placeholder Text"/>
    <w:basedOn w:val="DefaultParagraphFont"/>
    <w:uiPriority w:val="99"/>
    <w:semiHidden/>
    <w:rPr>
      <w:color w:val="808080"/>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rFonts w:asciiTheme="minorHAnsi" w:eastAsiaTheme="minorHAnsi" w:hAnsiTheme="minorHAnsi" w:cstheme="minorBidi"/>
    </w:rPr>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54204">
      <w:bodyDiv w:val="1"/>
      <w:marLeft w:val="0"/>
      <w:marRight w:val="0"/>
      <w:marTop w:val="0"/>
      <w:marBottom w:val="0"/>
      <w:divBdr>
        <w:top w:val="none" w:sz="0" w:space="0" w:color="auto"/>
        <w:left w:val="none" w:sz="0" w:space="0" w:color="auto"/>
        <w:bottom w:val="none" w:sz="0" w:space="0" w:color="auto"/>
        <w:right w:val="none" w:sz="0" w:space="0" w:color="auto"/>
      </w:divBdr>
    </w:div>
    <w:div w:id="1092779874">
      <w:bodyDiv w:val="1"/>
      <w:marLeft w:val="0"/>
      <w:marRight w:val="0"/>
      <w:marTop w:val="0"/>
      <w:marBottom w:val="0"/>
      <w:divBdr>
        <w:top w:val="none" w:sz="0" w:space="0" w:color="auto"/>
        <w:left w:val="none" w:sz="0" w:space="0" w:color="auto"/>
        <w:bottom w:val="none" w:sz="0" w:space="0" w:color="auto"/>
        <w:right w:val="none" w:sz="0" w:space="0" w:color="auto"/>
      </w:divBdr>
    </w:div>
    <w:div w:id="1335300023">
      <w:bodyDiv w:val="1"/>
      <w:marLeft w:val="0"/>
      <w:marRight w:val="0"/>
      <w:marTop w:val="0"/>
      <w:marBottom w:val="0"/>
      <w:divBdr>
        <w:top w:val="none" w:sz="0" w:space="0" w:color="auto"/>
        <w:left w:val="none" w:sz="0" w:space="0" w:color="auto"/>
        <w:bottom w:val="none" w:sz="0" w:space="0" w:color="auto"/>
        <w:right w:val="none" w:sz="0" w:space="0" w:color="auto"/>
      </w:divBdr>
    </w:div>
    <w:div w:id="17078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5CAD0C-B553-4363-9150-B57E3660B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4EFA9-F8F1-4DBE-AFB0-BCF33AA18D96}">
  <ds:schemaRefs>
    <ds:schemaRef ds:uri="http://schemas.openxmlformats.org/officeDocument/2006/bibliography"/>
  </ds:schemaRefs>
</ds:datastoreItem>
</file>

<file path=customXml/itemProps3.xml><?xml version="1.0" encoding="utf-8"?>
<ds:datastoreItem xmlns:ds="http://schemas.openxmlformats.org/officeDocument/2006/customXml" ds:itemID="{D96E3AEA-767C-4B91-AFBA-1E0C400A7A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2E9B02-597A-43CB-8C43-CD7BBD30A8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6661</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2023-02-24T15:49:00Z</dcterms:created>
  <dcterms:modified xsi:type="dcterms:W3CDTF">2023-02-24T15:49:00Z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